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284" w:rsidRDefault="008B6284" w:rsidP="00DF46B3">
      <w:pPr>
        <w:spacing w:line="240" w:lineRule="auto"/>
        <w:rPr>
          <w:rFonts w:cs="Times New Roman"/>
          <w:b/>
          <w:sz w:val="28"/>
          <w:szCs w:val="28"/>
        </w:rPr>
      </w:pPr>
    </w:p>
    <w:p w:rsidR="00E509C1" w:rsidRDefault="00E509C1" w:rsidP="00E509C1">
      <w:pPr>
        <w:jc w:val="center"/>
        <w:rPr>
          <w:rFonts w:cs="Times New Roman"/>
          <w:b/>
          <w:bCs/>
          <w:sz w:val="28"/>
          <w:szCs w:val="28"/>
        </w:rPr>
      </w:pPr>
    </w:p>
    <w:p w:rsidR="00E509C1" w:rsidRPr="00C10D45" w:rsidRDefault="00E509C1" w:rsidP="00B85687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 w:rsidRPr="0024491C">
        <w:rPr>
          <w:rFonts w:cs="Times New Roman"/>
          <w:b/>
          <w:bCs/>
          <w:sz w:val="28"/>
          <w:szCs w:val="28"/>
        </w:rPr>
        <w:t>Отчет</w:t>
      </w:r>
      <w:r w:rsidRPr="00C10D45">
        <w:rPr>
          <w:rFonts w:cs="Times New Roman"/>
          <w:b/>
          <w:bCs/>
          <w:sz w:val="28"/>
          <w:szCs w:val="28"/>
        </w:rPr>
        <w:t xml:space="preserve"> </w:t>
      </w:r>
    </w:p>
    <w:p w:rsidR="008B6284" w:rsidRPr="00DF46B3" w:rsidRDefault="00E509C1" w:rsidP="00DF46B3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 w:rsidRPr="00C10D45">
        <w:rPr>
          <w:rFonts w:cs="Times New Roman"/>
          <w:b/>
          <w:bCs/>
          <w:sz w:val="28"/>
          <w:szCs w:val="28"/>
        </w:rPr>
        <w:t>о проведении мониторинга коррупционных рисков</w:t>
      </w:r>
      <w:r w:rsidR="00DF46B3">
        <w:rPr>
          <w:rFonts w:cs="Times New Roman"/>
          <w:b/>
          <w:bCs/>
          <w:sz w:val="28"/>
          <w:szCs w:val="28"/>
        </w:rPr>
        <w:t xml:space="preserve"> в Администрации </w:t>
      </w:r>
      <w:r w:rsidR="00F53583">
        <w:rPr>
          <w:rFonts w:cs="Times New Roman"/>
          <w:b/>
          <w:bCs/>
          <w:sz w:val="28"/>
          <w:szCs w:val="28"/>
        </w:rPr>
        <w:t>Вараксинского</w:t>
      </w:r>
      <w:r w:rsidR="00DF46B3">
        <w:rPr>
          <w:rFonts w:cs="Times New Roman"/>
          <w:b/>
          <w:bCs/>
          <w:sz w:val="28"/>
          <w:szCs w:val="28"/>
        </w:rPr>
        <w:t xml:space="preserve"> сельсовета </w:t>
      </w:r>
      <w:r w:rsidR="00E009E9">
        <w:rPr>
          <w:rFonts w:cs="Times New Roman"/>
          <w:b/>
          <w:bCs/>
          <w:sz w:val="28"/>
          <w:szCs w:val="28"/>
        </w:rPr>
        <w:t>Кыштовского</w:t>
      </w:r>
      <w:r w:rsidR="00DF46B3">
        <w:rPr>
          <w:rFonts w:cs="Times New Roman"/>
          <w:b/>
          <w:bCs/>
          <w:sz w:val="28"/>
          <w:szCs w:val="28"/>
        </w:rPr>
        <w:t xml:space="preserve"> района</w:t>
      </w:r>
    </w:p>
    <w:p w:rsidR="008B6284" w:rsidRDefault="008B6284" w:rsidP="00B85687">
      <w:pPr>
        <w:spacing w:line="240" w:lineRule="auto"/>
        <w:jc w:val="center"/>
        <w:rPr>
          <w:rFonts w:cs="Times New Roman"/>
          <w:sz w:val="28"/>
          <w:szCs w:val="28"/>
        </w:rPr>
      </w:pPr>
    </w:p>
    <w:p w:rsidR="008B6284" w:rsidRPr="00065C87" w:rsidRDefault="008B6284" w:rsidP="00B85687">
      <w:pPr>
        <w:spacing w:line="240" w:lineRule="auto"/>
        <w:rPr>
          <w:rFonts w:cs="Times New Roman"/>
          <w:sz w:val="28"/>
          <w:szCs w:val="28"/>
        </w:rPr>
      </w:pPr>
    </w:p>
    <w:p w:rsidR="00DC0CA5" w:rsidRPr="00DF46B3" w:rsidRDefault="00DC0CA5" w:rsidP="00DF46B3">
      <w:pPr>
        <w:spacing w:line="240" w:lineRule="auto"/>
        <w:rPr>
          <w:rFonts w:cs="Times New Roman"/>
          <w:sz w:val="28"/>
          <w:szCs w:val="28"/>
        </w:rPr>
      </w:pPr>
    </w:p>
    <w:p w:rsidR="00DC0CA5" w:rsidRPr="00D24DF2" w:rsidRDefault="00DC0CA5" w:rsidP="00B85687">
      <w:pPr>
        <w:pStyle w:val="a3"/>
        <w:spacing w:before="0" w:after="0"/>
        <w:ind w:firstLine="683"/>
        <w:jc w:val="both"/>
        <w:rPr>
          <w:sz w:val="28"/>
          <w:szCs w:val="28"/>
          <w:lang w:eastAsia="ru-RU"/>
        </w:rPr>
      </w:pPr>
      <w:r w:rsidRPr="00D24DF2">
        <w:rPr>
          <w:sz w:val="28"/>
          <w:szCs w:val="28"/>
        </w:rPr>
        <w:t xml:space="preserve">Мониторинг коррупционных рисков позволяет определить сферы муниципального управления и перечень должностей, в наибольшей степени подверженных риску коррупции. Под коррупционными рисками понимается возможность совершать коррупционные действия в процессе работы сотрудниками администрации </w:t>
      </w:r>
      <w:r w:rsidR="00DF46B3">
        <w:rPr>
          <w:sz w:val="28"/>
          <w:szCs w:val="28"/>
        </w:rPr>
        <w:t xml:space="preserve"> </w:t>
      </w:r>
      <w:r w:rsidR="00F53583">
        <w:rPr>
          <w:sz w:val="28"/>
          <w:szCs w:val="28"/>
        </w:rPr>
        <w:t>Вараксинского</w:t>
      </w:r>
      <w:r w:rsidR="00DF46B3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DF46B3">
        <w:rPr>
          <w:sz w:val="28"/>
          <w:szCs w:val="28"/>
        </w:rPr>
        <w:t xml:space="preserve"> района.</w:t>
      </w:r>
    </w:p>
    <w:p w:rsidR="00A62455" w:rsidRPr="00D24DF2" w:rsidRDefault="00547AE2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В целях принятия мер, направленных на повышение эффективности антикоррупционной работы 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F53583">
        <w:rPr>
          <w:rFonts w:ascii="Times New Roman" w:hAnsi="Times New Roman" w:cs="Times New Roman"/>
          <w:b w:val="0"/>
          <w:sz w:val="28"/>
          <w:szCs w:val="28"/>
        </w:rPr>
        <w:t>Вараксинском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сельсовете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009E9">
        <w:rPr>
          <w:rFonts w:ascii="Times New Roman" w:hAnsi="Times New Roman" w:cs="Times New Roman"/>
          <w:b w:val="0"/>
          <w:sz w:val="28"/>
          <w:szCs w:val="28"/>
        </w:rPr>
        <w:t>Кыштовского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>, для определения сфер управления и перечня должностей, в наибольшей степени подверженных риску коррупции, проанализирована информация, полученная в результате изучения:</w:t>
      </w:r>
    </w:p>
    <w:p w:rsidR="00A02968" w:rsidRPr="00D24DF2" w:rsidRDefault="00A02968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данных антикоррупционной экспертизы нормативных правовых актов администрации </w:t>
      </w:r>
      <w:r w:rsidR="00F53583">
        <w:rPr>
          <w:rFonts w:ascii="Times New Roman" w:hAnsi="Times New Roman" w:cs="Times New Roman"/>
          <w:b w:val="0"/>
          <w:sz w:val="28"/>
          <w:szCs w:val="28"/>
        </w:rPr>
        <w:t>Вараксинского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 xml:space="preserve"> сельсовета </w:t>
      </w:r>
      <w:r w:rsidR="00E009E9">
        <w:rPr>
          <w:rFonts w:ascii="Times New Roman" w:hAnsi="Times New Roman" w:cs="Times New Roman"/>
          <w:b w:val="0"/>
          <w:sz w:val="28"/>
          <w:szCs w:val="28"/>
        </w:rPr>
        <w:t>Кыштовского</w:t>
      </w:r>
      <w:r w:rsidR="00DF46B3" w:rsidRPr="00DF46B3">
        <w:rPr>
          <w:rFonts w:ascii="Times New Roman" w:hAnsi="Times New Roman" w:cs="Times New Roman"/>
          <w:b w:val="0"/>
          <w:sz w:val="28"/>
          <w:szCs w:val="28"/>
        </w:rPr>
        <w:t xml:space="preserve"> района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 и их проектов за отчетный период;</w:t>
      </w:r>
    </w:p>
    <w:p w:rsidR="00A62455" w:rsidRPr="00D24DF2" w:rsidRDefault="00BC6FB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>экспертизы</w:t>
      </w:r>
      <w:r w:rsidR="00A62455" w:rsidRPr="00D24DF2">
        <w:rPr>
          <w:rFonts w:ascii="Times New Roman" w:hAnsi="Times New Roman" w:cs="Times New Roman"/>
          <w:b w:val="0"/>
          <w:sz w:val="28"/>
          <w:szCs w:val="28"/>
        </w:rPr>
        <w:t xml:space="preserve"> жалоб и обращений граждан на наличие сведений о фактах коррупции в </w:t>
      </w:r>
      <w:r w:rsidR="00E009E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53583">
        <w:rPr>
          <w:rFonts w:ascii="Times New Roman" w:hAnsi="Times New Roman" w:cs="Times New Roman"/>
          <w:b w:val="0"/>
          <w:sz w:val="28"/>
          <w:szCs w:val="28"/>
        </w:rPr>
        <w:t>Вараксинском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сельсовете</w:t>
      </w:r>
      <w:r w:rsidR="0047291D" w:rsidRPr="00D24DF2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данных анализа материалов, размещенных в средствах массовой информации, о фактах коррупции в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53583">
        <w:rPr>
          <w:rFonts w:ascii="Times New Roman" w:hAnsi="Times New Roman" w:cs="Times New Roman"/>
          <w:b w:val="0"/>
          <w:sz w:val="28"/>
          <w:szCs w:val="28"/>
        </w:rPr>
        <w:t>Вараксинском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сельсовете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результатов проведенной работы по выявлению случаев возникновения конфликта интересов, одной из сторон которого являются лица, замещающие должности </w:t>
      </w:r>
      <w:r w:rsidR="0047291D" w:rsidRPr="00D24DF2">
        <w:rPr>
          <w:rFonts w:ascii="Times New Roman" w:hAnsi="Times New Roman" w:cs="Times New Roman"/>
          <w:b w:val="0"/>
          <w:sz w:val="28"/>
          <w:szCs w:val="28"/>
        </w:rPr>
        <w:t>муниципальной службы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, и принятых мерах по их предотвращению;</w:t>
      </w:r>
    </w:p>
    <w:p w:rsidR="00A62455" w:rsidRPr="00D24DF2" w:rsidRDefault="00A62455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 xml:space="preserve">итогов рассмотрения вопросов правоприменительной практики, по результатам вступивших в законную силу решений судов, арбитражных судов о признании недействующими (недействительными) правовых актов, незаконными решений и действий (бездействия) 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</w:t>
      </w:r>
      <w:r w:rsidR="00F53583">
        <w:rPr>
          <w:rFonts w:ascii="Times New Roman" w:hAnsi="Times New Roman" w:cs="Times New Roman"/>
          <w:b w:val="0"/>
          <w:sz w:val="28"/>
          <w:szCs w:val="28"/>
        </w:rPr>
        <w:t>Вараксинского</w:t>
      </w:r>
      <w:r w:rsidR="00DF46B3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Pr="00D24DF2">
        <w:rPr>
          <w:rFonts w:ascii="Times New Roman" w:hAnsi="Times New Roman" w:cs="Times New Roman"/>
          <w:b w:val="0"/>
          <w:sz w:val="28"/>
          <w:szCs w:val="28"/>
        </w:rPr>
        <w:t>, подведомственных учреждений (организаций) и их должностных лиц, и принятых мер;</w:t>
      </w:r>
    </w:p>
    <w:p w:rsidR="00A62455" w:rsidRPr="00D24DF2" w:rsidRDefault="00DF46B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5E23E3" w:rsidRPr="00D24DF2" w:rsidRDefault="005E23E3" w:rsidP="00B8568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24DF2">
        <w:rPr>
          <w:rFonts w:ascii="Times New Roman" w:hAnsi="Times New Roman" w:cs="Times New Roman"/>
          <w:b w:val="0"/>
          <w:sz w:val="28"/>
          <w:szCs w:val="28"/>
        </w:rPr>
        <w:t>статистического наблюдения за уровнем регистрируемых  коррупционных правонарушений;</w:t>
      </w:r>
    </w:p>
    <w:p w:rsidR="00800637" w:rsidRPr="00D24DF2" w:rsidRDefault="00BC6FB3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D24DF2">
        <w:rPr>
          <w:rFonts w:cs="Times New Roman"/>
          <w:sz w:val="28"/>
          <w:szCs w:val="28"/>
        </w:rPr>
        <w:t xml:space="preserve">данных мониторинга восприятия уровня коррупции в органах местного самоуправления в </w:t>
      </w:r>
      <w:r w:rsidR="00DF46B3">
        <w:rPr>
          <w:rFonts w:cs="Times New Roman"/>
          <w:sz w:val="28"/>
          <w:szCs w:val="28"/>
        </w:rPr>
        <w:t xml:space="preserve"> </w:t>
      </w:r>
      <w:r w:rsidR="00F53583">
        <w:rPr>
          <w:rFonts w:cs="Times New Roman"/>
          <w:sz w:val="28"/>
          <w:szCs w:val="28"/>
        </w:rPr>
        <w:t>Вараксинском</w:t>
      </w:r>
      <w:r w:rsidR="00DF46B3">
        <w:rPr>
          <w:rFonts w:cs="Times New Roman"/>
          <w:sz w:val="28"/>
          <w:szCs w:val="28"/>
        </w:rPr>
        <w:t xml:space="preserve"> сельсовете.</w:t>
      </w:r>
    </w:p>
    <w:p w:rsidR="00A62455" w:rsidRPr="00D24DF2" w:rsidRDefault="00A62455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214271" w:rsidRDefault="00E509C1" w:rsidP="00214271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D24DF2">
        <w:rPr>
          <w:rFonts w:cs="Times New Roman"/>
          <w:b/>
          <w:sz w:val="28"/>
          <w:szCs w:val="28"/>
        </w:rPr>
        <w:t>Данные антикоррупционной экспертизы</w:t>
      </w:r>
      <w:r w:rsidR="00214271">
        <w:rPr>
          <w:rFonts w:cs="Times New Roman"/>
          <w:b/>
          <w:sz w:val="28"/>
          <w:szCs w:val="28"/>
        </w:rPr>
        <w:t xml:space="preserve"> </w:t>
      </w:r>
      <w:r w:rsidRPr="00D24DF2">
        <w:rPr>
          <w:rFonts w:cs="Times New Roman"/>
          <w:b/>
          <w:sz w:val="28"/>
          <w:szCs w:val="28"/>
        </w:rPr>
        <w:t xml:space="preserve"> нормативных правовых актов </w:t>
      </w:r>
      <w:r w:rsidR="002A3DB6" w:rsidRPr="00D24DF2">
        <w:rPr>
          <w:rFonts w:cs="Times New Roman"/>
          <w:b/>
          <w:sz w:val="28"/>
          <w:szCs w:val="28"/>
        </w:rPr>
        <w:t xml:space="preserve">администрации </w:t>
      </w:r>
      <w:r w:rsidR="00DF46B3"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cs="Times New Roman"/>
          <w:b/>
          <w:sz w:val="28"/>
          <w:szCs w:val="28"/>
        </w:rPr>
        <w:t>Вараксинского</w:t>
      </w:r>
      <w:r w:rsidR="00DF46B3">
        <w:rPr>
          <w:rFonts w:cs="Times New Roman"/>
          <w:b/>
          <w:sz w:val="28"/>
          <w:szCs w:val="28"/>
        </w:rPr>
        <w:t xml:space="preserve"> сельсовета </w:t>
      </w:r>
      <w:r w:rsidR="00E009E9">
        <w:rPr>
          <w:rFonts w:cs="Times New Roman"/>
          <w:b/>
          <w:sz w:val="28"/>
          <w:szCs w:val="28"/>
        </w:rPr>
        <w:t>Кыштовского</w:t>
      </w:r>
      <w:r w:rsidR="00214271">
        <w:rPr>
          <w:rFonts w:cs="Times New Roman"/>
          <w:b/>
          <w:sz w:val="28"/>
          <w:szCs w:val="28"/>
        </w:rPr>
        <w:t xml:space="preserve"> района</w:t>
      </w:r>
      <w:r w:rsidRPr="00D24DF2">
        <w:rPr>
          <w:rFonts w:cs="Times New Roman"/>
          <w:b/>
          <w:sz w:val="28"/>
          <w:szCs w:val="28"/>
        </w:rPr>
        <w:t xml:space="preserve"> </w:t>
      </w:r>
    </w:p>
    <w:p w:rsidR="00E509C1" w:rsidRPr="00D24DF2" w:rsidRDefault="00E509C1" w:rsidP="00214271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D24DF2">
        <w:rPr>
          <w:rFonts w:cs="Times New Roman"/>
          <w:b/>
          <w:sz w:val="28"/>
          <w:szCs w:val="28"/>
        </w:rPr>
        <w:t>и их проектов за</w:t>
      </w:r>
      <w:r w:rsidR="002A3DB6" w:rsidRPr="00D24DF2">
        <w:rPr>
          <w:rFonts w:cs="Times New Roman"/>
          <w:b/>
          <w:sz w:val="28"/>
          <w:szCs w:val="28"/>
        </w:rPr>
        <w:t xml:space="preserve"> период </w:t>
      </w:r>
      <w:r w:rsidR="00DF46B3">
        <w:rPr>
          <w:rFonts w:cs="Times New Roman"/>
          <w:b/>
          <w:sz w:val="28"/>
          <w:szCs w:val="28"/>
        </w:rPr>
        <w:t xml:space="preserve"> </w:t>
      </w:r>
      <w:r w:rsidR="002A3DB6" w:rsidRPr="00D24DF2">
        <w:rPr>
          <w:rFonts w:cs="Times New Roman"/>
          <w:b/>
          <w:sz w:val="28"/>
          <w:szCs w:val="28"/>
        </w:rPr>
        <w:t xml:space="preserve"> </w:t>
      </w:r>
      <w:r w:rsidR="00E009E9">
        <w:rPr>
          <w:rFonts w:cs="Times New Roman"/>
          <w:b/>
          <w:sz w:val="28"/>
          <w:szCs w:val="28"/>
        </w:rPr>
        <w:t xml:space="preserve"> 2020</w:t>
      </w:r>
      <w:r w:rsidRPr="00D24DF2">
        <w:rPr>
          <w:rFonts w:cs="Times New Roman"/>
          <w:b/>
          <w:sz w:val="28"/>
          <w:szCs w:val="28"/>
        </w:rPr>
        <w:t xml:space="preserve"> год</w:t>
      </w:r>
      <w:r w:rsidR="00214271">
        <w:rPr>
          <w:rFonts w:cs="Times New Roman"/>
          <w:b/>
          <w:sz w:val="28"/>
          <w:szCs w:val="28"/>
        </w:rPr>
        <w:t>а</w:t>
      </w:r>
    </w:p>
    <w:p w:rsidR="00E509C1" w:rsidRPr="00D24DF2" w:rsidRDefault="00E509C1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</w:p>
    <w:p w:rsidR="00897B4F" w:rsidRPr="00897B4F" w:rsidRDefault="00E509C1" w:rsidP="00E009E9">
      <w:pPr>
        <w:jc w:val="both"/>
        <w:rPr>
          <w:sz w:val="28"/>
          <w:szCs w:val="28"/>
        </w:rPr>
      </w:pPr>
      <w:r w:rsidRPr="00D24DF2">
        <w:rPr>
          <w:rFonts w:cs="Times New Roman"/>
          <w:sz w:val="28"/>
          <w:szCs w:val="28"/>
        </w:rPr>
        <w:t>В</w:t>
      </w:r>
      <w:r w:rsidR="00C62BAF" w:rsidRPr="00D24DF2">
        <w:rPr>
          <w:rFonts w:cs="Times New Roman"/>
          <w:sz w:val="28"/>
          <w:szCs w:val="28"/>
        </w:rPr>
        <w:t>о исполнение требований</w:t>
      </w:r>
      <w:r w:rsidRPr="00D24DF2">
        <w:rPr>
          <w:rFonts w:cs="Times New Roman"/>
          <w:sz w:val="28"/>
          <w:szCs w:val="28"/>
        </w:rPr>
        <w:t xml:space="preserve"> Федерального закона от 17 июля</w:t>
      </w:r>
      <w:r w:rsidR="00214271">
        <w:rPr>
          <w:rFonts w:cs="Times New Roman"/>
          <w:sz w:val="28"/>
          <w:szCs w:val="28"/>
        </w:rPr>
        <w:t xml:space="preserve"> </w:t>
      </w:r>
      <w:r w:rsidRPr="00D24DF2">
        <w:rPr>
          <w:rFonts w:cs="Times New Roman"/>
          <w:sz w:val="28"/>
          <w:szCs w:val="28"/>
        </w:rPr>
        <w:t xml:space="preserve">2009 года </w:t>
      </w:r>
      <w:r w:rsidR="00214271">
        <w:rPr>
          <w:rFonts w:cs="Times New Roman"/>
          <w:sz w:val="28"/>
          <w:szCs w:val="28"/>
        </w:rPr>
        <w:t xml:space="preserve">      </w:t>
      </w:r>
      <w:r w:rsidRPr="00D24DF2">
        <w:rPr>
          <w:rFonts w:cs="Times New Roman"/>
          <w:sz w:val="28"/>
          <w:szCs w:val="28"/>
        </w:rPr>
        <w:t xml:space="preserve">№ </w:t>
      </w:r>
      <w:r w:rsidRPr="00D24DF2">
        <w:rPr>
          <w:rFonts w:cs="Times New Roman"/>
          <w:sz w:val="28"/>
          <w:szCs w:val="28"/>
        </w:rPr>
        <w:lastRenderedPageBreak/>
        <w:t xml:space="preserve">172-ФЗ «Об антикоррупционной экспертизе нормативных правовых актов и проектов нормативных правовых актов», </w:t>
      </w:r>
      <w:r w:rsidR="00897B4F">
        <w:rPr>
          <w:rFonts w:cs="Times New Roman"/>
          <w:sz w:val="28"/>
          <w:szCs w:val="28"/>
        </w:rPr>
        <w:t xml:space="preserve"> </w:t>
      </w:r>
      <w:r w:rsidR="008F46B1" w:rsidRPr="00D24DF2">
        <w:rPr>
          <w:rFonts w:cs="Times New Roman"/>
          <w:sz w:val="28"/>
          <w:szCs w:val="28"/>
        </w:rPr>
        <w:t xml:space="preserve"> </w:t>
      </w:r>
      <w:r w:rsidR="006660BD" w:rsidRPr="00D24DF2">
        <w:rPr>
          <w:rFonts w:cs="Times New Roman"/>
          <w:sz w:val="28"/>
          <w:szCs w:val="28"/>
        </w:rPr>
        <w:t xml:space="preserve">антикоррупционная экспертиза нормативных правовых актов (проектов) </w:t>
      </w:r>
      <w:r w:rsidR="008B6284" w:rsidRPr="00D24DF2">
        <w:rPr>
          <w:rFonts w:cs="Times New Roman"/>
          <w:sz w:val="28"/>
          <w:szCs w:val="28"/>
        </w:rPr>
        <w:t xml:space="preserve">администрации </w:t>
      </w:r>
      <w:r w:rsidR="00897B4F">
        <w:rPr>
          <w:rFonts w:cs="Times New Roman"/>
          <w:sz w:val="28"/>
          <w:szCs w:val="28"/>
        </w:rPr>
        <w:t xml:space="preserve">  </w:t>
      </w:r>
      <w:r w:rsidR="00F53583">
        <w:rPr>
          <w:sz w:val="28"/>
          <w:szCs w:val="28"/>
        </w:rPr>
        <w:t>Вараксинского</w:t>
      </w:r>
      <w:r w:rsidR="00897B4F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897B4F">
        <w:rPr>
          <w:sz w:val="28"/>
          <w:szCs w:val="28"/>
        </w:rPr>
        <w:t xml:space="preserve"> района</w:t>
      </w:r>
      <w:r w:rsidR="00D82665" w:rsidRPr="00D24DF2">
        <w:rPr>
          <w:rFonts w:cs="Times New Roman"/>
          <w:sz w:val="28"/>
          <w:szCs w:val="28"/>
        </w:rPr>
        <w:t xml:space="preserve"> осуществляется </w:t>
      </w:r>
      <w:r w:rsidR="008B6284" w:rsidRPr="00D24DF2">
        <w:rPr>
          <w:rFonts w:cs="Times New Roman"/>
          <w:sz w:val="28"/>
          <w:szCs w:val="28"/>
        </w:rPr>
        <w:t>в соответствии</w:t>
      </w:r>
      <w:r w:rsidR="00D82665" w:rsidRPr="00D24DF2">
        <w:rPr>
          <w:rFonts w:cs="Times New Roman"/>
          <w:sz w:val="28"/>
          <w:szCs w:val="28"/>
        </w:rPr>
        <w:t xml:space="preserve"> с </w:t>
      </w:r>
      <w:r w:rsidR="008B6284" w:rsidRPr="00D24DF2">
        <w:rPr>
          <w:rFonts w:cs="Times New Roman"/>
          <w:sz w:val="28"/>
          <w:szCs w:val="28"/>
        </w:rPr>
        <w:t xml:space="preserve">порядком проведения экспертизы нормативных правовых актов, принимаемых </w:t>
      </w:r>
      <w:r w:rsidR="00214271">
        <w:rPr>
          <w:rFonts w:cs="Times New Roman"/>
          <w:sz w:val="28"/>
          <w:szCs w:val="28"/>
        </w:rPr>
        <w:t xml:space="preserve">администрацией </w:t>
      </w:r>
      <w:r w:rsidR="00F53583">
        <w:rPr>
          <w:sz w:val="28"/>
          <w:szCs w:val="28"/>
        </w:rPr>
        <w:t>Вараксинского</w:t>
      </w:r>
      <w:r w:rsidR="00897B4F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897B4F">
        <w:rPr>
          <w:sz w:val="28"/>
          <w:szCs w:val="28"/>
        </w:rPr>
        <w:t xml:space="preserve"> района</w:t>
      </w:r>
      <w:r w:rsidR="00897B4F">
        <w:rPr>
          <w:rFonts w:cs="Times New Roman"/>
          <w:sz w:val="28"/>
          <w:szCs w:val="28"/>
        </w:rPr>
        <w:t xml:space="preserve"> </w:t>
      </w:r>
      <w:r w:rsidR="00D82665" w:rsidRPr="00D24DF2">
        <w:rPr>
          <w:rFonts w:cs="Times New Roman"/>
          <w:sz w:val="28"/>
          <w:szCs w:val="28"/>
        </w:rPr>
        <w:t xml:space="preserve">, </w:t>
      </w:r>
      <w:r w:rsidR="008B6284" w:rsidRPr="00D24DF2">
        <w:rPr>
          <w:rFonts w:cs="Times New Roman"/>
          <w:sz w:val="28"/>
          <w:szCs w:val="28"/>
        </w:rPr>
        <w:t xml:space="preserve">и </w:t>
      </w:r>
      <w:r w:rsidR="00D82665" w:rsidRPr="00D24DF2">
        <w:rPr>
          <w:rFonts w:cs="Times New Roman"/>
          <w:sz w:val="28"/>
          <w:szCs w:val="28"/>
        </w:rPr>
        <w:t>их проектов, утвержденн</w:t>
      </w:r>
      <w:r w:rsidR="00214271">
        <w:rPr>
          <w:rFonts w:cs="Times New Roman"/>
          <w:sz w:val="28"/>
          <w:szCs w:val="28"/>
        </w:rPr>
        <w:t>ым</w:t>
      </w:r>
      <w:r w:rsidR="00CB5626">
        <w:rPr>
          <w:rFonts w:cs="Times New Roman"/>
          <w:sz w:val="28"/>
          <w:szCs w:val="28"/>
        </w:rPr>
        <w:t xml:space="preserve"> решением сессии Совета депутатов</w:t>
      </w:r>
      <w:r w:rsidR="00D82665" w:rsidRPr="00D24DF2">
        <w:rPr>
          <w:rFonts w:cs="Times New Roman"/>
          <w:sz w:val="28"/>
          <w:szCs w:val="28"/>
        </w:rPr>
        <w:t xml:space="preserve"> </w:t>
      </w:r>
      <w:r w:rsidR="00897B4F">
        <w:rPr>
          <w:rFonts w:cs="Times New Roman"/>
          <w:sz w:val="28"/>
          <w:szCs w:val="28"/>
        </w:rPr>
        <w:t xml:space="preserve"> </w:t>
      </w:r>
      <w:r w:rsidR="00F53583">
        <w:rPr>
          <w:sz w:val="28"/>
          <w:szCs w:val="28"/>
        </w:rPr>
        <w:t>Вараксинского</w:t>
      </w:r>
      <w:r w:rsidR="00897B4F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897B4F">
        <w:rPr>
          <w:sz w:val="28"/>
          <w:szCs w:val="28"/>
        </w:rPr>
        <w:t xml:space="preserve"> района </w:t>
      </w:r>
      <w:r w:rsidR="00CB5626" w:rsidRPr="00F5512B">
        <w:rPr>
          <w:sz w:val="28"/>
          <w:szCs w:val="28"/>
        </w:rPr>
        <w:t>№ 2 от 16.10.2012</w:t>
      </w:r>
      <w:r w:rsidR="00897B4F">
        <w:rPr>
          <w:sz w:val="28"/>
          <w:szCs w:val="28"/>
        </w:rPr>
        <w:t xml:space="preserve"> года «</w:t>
      </w:r>
      <w:r w:rsidR="00897B4F" w:rsidRPr="00897B4F">
        <w:rPr>
          <w:sz w:val="28"/>
          <w:szCs w:val="28"/>
        </w:rPr>
        <w:t xml:space="preserve">Об утверждении Положения о порядке проведения антикоррупционной экспертизы нормативных правовых актов  </w:t>
      </w:r>
      <w:r w:rsidR="00F53583">
        <w:rPr>
          <w:sz w:val="28"/>
          <w:szCs w:val="28"/>
        </w:rPr>
        <w:t>Вараксинского</w:t>
      </w:r>
      <w:r w:rsidR="00897B4F" w:rsidRPr="00897B4F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897B4F" w:rsidRPr="00897B4F">
        <w:rPr>
          <w:sz w:val="28"/>
          <w:szCs w:val="28"/>
        </w:rPr>
        <w:t xml:space="preserve"> района и их проектов</w:t>
      </w:r>
      <w:r w:rsidR="00897B4F">
        <w:rPr>
          <w:sz w:val="28"/>
          <w:szCs w:val="28"/>
        </w:rPr>
        <w:t>».</w:t>
      </w:r>
    </w:p>
    <w:p w:rsidR="006A1E9C" w:rsidRPr="00E009E9" w:rsidRDefault="00EC24C9" w:rsidP="00E009E9">
      <w:pPr>
        <w:pStyle w:val="Style4"/>
        <w:widowControl/>
        <w:jc w:val="both"/>
        <w:rPr>
          <w:sz w:val="28"/>
          <w:szCs w:val="28"/>
        </w:rPr>
      </w:pPr>
      <w:r w:rsidRPr="00D24DF2">
        <w:rPr>
          <w:rStyle w:val="FontStyle14"/>
          <w:sz w:val="28"/>
          <w:szCs w:val="28"/>
        </w:rPr>
        <w:t>Антикоррупционная экспертиза проектов нормативных правовых актов проводится в соответствии с Правилами проведения антикоррупционной экспертизы нормативных правовых актов и проектов нормативных правовых актов,  Методикой проведения антикоррупционной экспертизы нормативных правовых актов и проектов нормативных правовых актов, утвержденных Постановление</w:t>
      </w:r>
      <w:r w:rsidR="00D24DF2">
        <w:rPr>
          <w:rStyle w:val="FontStyle14"/>
          <w:sz w:val="28"/>
          <w:szCs w:val="28"/>
        </w:rPr>
        <w:t>м</w:t>
      </w:r>
      <w:r w:rsidR="00214271">
        <w:rPr>
          <w:rStyle w:val="FontStyle14"/>
          <w:sz w:val="28"/>
          <w:szCs w:val="28"/>
        </w:rPr>
        <w:t xml:space="preserve"> Правительства РФ от 26 февраля </w:t>
      </w:r>
      <w:r w:rsidRPr="00D24DF2">
        <w:rPr>
          <w:rStyle w:val="FontStyle14"/>
          <w:sz w:val="28"/>
          <w:szCs w:val="28"/>
        </w:rPr>
        <w:t xml:space="preserve">2010 </w:t>
      </w:r>
      <w:r w:rsidR="00214271">
        <w:rPr>
          <w:rStyle w:val="FontStyle14"/>
          <w:sz w:val="28"/>
          <w:szCs w:val="28"/>
        </w:rPr>
        <w:t>года №</w:t>
      </w:r>
      <w:r w:rsidRPr="00D24DF2">
        <w:rPr>
          <w:rStyle w:val="FontStyle14"/>
          <w:sz w:val="28"/>
          <w:szCs w:val="28"/>
        </w:rPr>
        <w:t xml:space="preserve"> 96</w:t>
      </w:r>
      <w:r w:rsidR="00D24DF2">
        <w:rPr>
          <w:rStyle w:val="FontStyle14"/>
          <w:sz w:val="28"/>
          <w:szCs w:val="28"/>
        </w:rPr>
        <w:t xml:space="preserve"> «О</w:t>
      </w:r>
      <w:r w:rsidR="00D24DF2" w:rsidRPr="00D24DF2">
        <w:rPr>
          <w:sz w:val="28"/>
          <w:szCs w:val="28"/>
        </w:rPr>
        <w:t>б антикоррупционной экспертизе нормативных правовых актов и проектов нормативных правовых актов</w:t>
      </w:r>
      <w:r w:rsidR="00D24DF2">
        <w:rPr>
          <w:sz w:val="28"/>
          <w:szCs w:val="28"/>
        </w:rPr>
        <w:t>».</w:t>
      </w:r>
      <w:r w:rsidR="00897B4F">
        <w:rPr>
          <w:sz w:val="28"/>
          <w:szCs w:val="28"/>
        </w:rPr>
        <w:t xml:space="preserve"> </w:t>
      </w:r>
      <w:r w:rsidR="00357385" w:rsidRPr="00173510">
        <w:rPr>
          <w:sz w:val="28"/>
          <w:szCs w:val="28"/>
        </w:rPr>
        <w:t>Во все проекты нормативных правовых актов, получивших отрицательные заключения по результатам проведенной антикоррупционной экспертизы, внесены изменения, направленные на устранение коррупциогенных факторов.</w:t>
      </w:r>
    </w:p>
    <w:p w:rsidR="006A1E9C" w:rsidRDefault="006A1E9C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</w:p>
    <w:p w:rsidR="00E509C1" w:rsidRPr="00065C87" w:rsidRDefault="00E509C1" w:rsidP="00B85687">
      <w:pPr>
        <w:spacing w:line="240" w:lineRule="auto"/>
        <w:ind w:firstLine="708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экспертизы жалоб и обращений граждан о фактах коррупции 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в </w:t>
      </w:r>
      <w:r w:rsidR="00FF202B">
        <w:rPr>
          <w:rFonts w:cs="Times New Roman"/>
          <w:b/>
          <w:sz w:val="28"/>
          <w:szCs w:val="28"/>
        </w:rPr>
        <w:t xml:space="preserve">администрации </w:t>
      </w:r>
      <w:r w:rsidR="00897B4F"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cs="Times New Roman"/>
          <w:b/>
          <w:sz w:val="28"/>
          <w:szCs w:val="28"/>
        </w:rPr>
        <w:t>Вараксинского</w:t>
      </w:r>
      <w:r w:rsidR="00897B4F">
        <w:rPr>
          <w:rFonts w:cs="Times New Roman"/>
          <w:b/>
          <w:sz w:val="28"/>
          <w:szCs w:val="28"/>
        </w:rPr>
        <w:t xml:space="preserve"> сельсовета </w:t>
      </w:r>
      <w:r w:rsidR="00E009E9">
        <w:rPr>
          <w:rFonts w:cs="Times New Roman"/>
          <w:b/>
          <w:sz w:val="28"/>
          <w:szCs w:val="28"/>
        </w:rPr>
        <w:t>Кыштовского</w:t>
      </w:r>
      <w:r w:rsidR="00712DEE">
        <w:rPr>
          <w:rFonts w:cs="Times New Roman"/>
          <w:b/>
          <w:sz w:val="28"/>
          <w:szCs w:val="28"/>
        </w:rPr>
        <w:t xml:space="preserve"> района</w:t>
      </w:r>
    </w:p>
    <w:p w:rsidR="00E509C1" w:rsidRPr="00C40CA3" w:rsidRDefault="00E509C1" w:rsidP="00B85687">
      <w:pPr>
        <w:spacing w:line="240" w:lineRule="auto"/>
        <w:jc w:val="both"/>
        <w:rPr>
          <w:rFonts w:cs="Times New Roman"/>
          <w:sz w:val="28"/>
          <w:szCs w:val="28"/>
        </w:rPr>
      </w:pPr>
    </w:p>
    <w:p w:rsidR="00C40CA3" w:rsidRPr="00712DEE" w:rsidRDefault="00E509C1" w:rsidP="00712DEE">
      <w:pPr>
        <w:pStyle w:val="ConsPlusNormal"/>
        <w:ind w:firstLine="709"/>
        <w:jc w:val="both"/>
        <w:rPr>
          <w:bCs/>
          <w:szCs w:val="28"/>
        </w:rPr>
      </w:pPr>
      <w:r w:rsidRPr="00712DEE">
        <w:rPr>
          <w:szCs w:val="28"/>
        </w:rPr>
        <w:t xml:space="preserve">Рассмотрение обращений граждан и организаций о фактах коррупции в </w:t>
      </w:r>
      <w:r w:rsidR="00712DEE" w:rsidRPr="00712DEE">
        <w:rPr>
          <w:szCs w:val="28"/>
        </w:rPr>
        <w:t xml:space="preserve">администрации </w:t>
      </w:r>
      <w:r w:rsidR="00F53583">
        <w:rPr>
          <w:szCs w:val="28"/>
        </w:rPr>
        <w:t>Вараксинского</w:t>
      </w:r>
      <w:r w:rsidR="00897B4F">
        <w:rPr>
          <w:szCs w:val="28"/>
        </w:rPr>
        <w:t xml:space="preserve"> сельсовета </w:t>
      </w:r>
      <w:r w:rsidR="00E009E9">
        <w:rPr>
          <w:szCs w:val="28"/>
        </w:rPr>
        <w:t>Кыштовского</w:t>
      </w:r>
      <w:r w:rsidR="00897B4F">
        <w:rPr>
          <w:szCs w:val="28"/>
        </w:rPr>
        <w:t xml:space="preserve"> района </w:t>
      </w:r>
      <w:r w:rsidRPr="00712DEE">
        <w:rPr>
          <w:szCs w:val="28"/>
        </w:rPr>
        <w:t xml:space="preserve"> осуществляется в соответствии с нормами Федерального закона от </w:t>
      </w:r>
      <w:r w:rsidR="00712DEE" w:rsidRPr="00712DEE">
        <w:rPr>
          <w:szCs w:val="28"/>
        </w:rPr>
        <w:t>2 мая 2006 года</w:t>
      </w:r>
      <w:r w:rsidRPr="00712DEE">
        <w:rPr>
          <w:szCs w:val="28"/>
        </w:rPr>
        <w:t xml:space="preserve"> № 59-ФЗ «О порядке рассмотрения обращений</w:t>
      </w:r>
      <w:r w:rsidR="00897B4F">
        <w:rPr>
          <w:szCs w:val="28"/>
        </w:rPr>
        <w:t xml:space="preserve"> граждан Российской Федерации». </w:t>
      </w:r>
    </w:p>
    <w:p w:rsidR="00800637" w:rsidRPr="00E009E9" w:rsidRDefault="00161B5A" w:rsidP="00E009E9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161B5A">
        <w:rPr>
          <w:sz w:val="28"/>
          <w:szCs w:val="28"/>
        </w:rPr>
        <w:t xml:space="preserve">В </w:t>
      </w:r>
      <w:r w:rsidR="00E009E9">
        <w:rPr>
          <w:sz w:val="28"/>
          <w:szCs w:val="28"/>
        </w:rPr>
        <w:t xml:space="preserve">  2020</w:t>
      </w:r>
      <w:r w:rsidR="00E509C1" w:rsidRPr="00161B5A">
        <w:rPr>
          <w:sz w:val="28"/>
          <w:szCs w:val="28"/>
        </w:rPr>
        <w:t xml:space="preserve"> год</w:t>
      </w:r>
      <w:r w:rsidR="00E009E9">
        <w:rPr>
          <w:sz w:val="28"/>
          <w:szCs w:val="28"/>
        </w:rPr>
        <w:t>у</w:t>
      </w:r>
      <w:r w:rsidR="00E509C1" w:rsidRPr="00161B5A">
        <w:rPr>
          <w:sz w:val="28"/>
          <w:szCs w:val="28"/>
        </w:rPr>
        <w:t xml:space="preserve"> в администрацию </w:t>
      </w:r>
      <w:r w:rsidR="00897B4F">
        <w:rPr>
          <w:sz w:val="28"/>
          <w:szCs w:val="28"/>
        </w:rPr>
        <w:t xml:space="preserve"> </w:t>
      </w:r>
      <w:r w:rsidR="00F53583">
        <w:rPr>
          <w:sz w:val="28"/>
          <w:szCs w:val="28"/>
        </w:rPr>
        <w:t>Вараксинского</w:t>
      </w:r>
      <w:r w:rsidR="00897B4F">
        <w:rPr>
          <w:sz w:val="28"/>
          <w:szCs w:val="28"/>
        </w:rPr>
        <w:t xml:space="preserve"> сельсовета</w:t>
      </w:r>
      <w:r w:rsidR="00E509C1" w:rsidRPr="00161B5A">
        <w:rPr>
          <w:sz w:val="28"/>
          <w:szCs w:val="28"/>
        </w:rPr>
        <w:t xml:space="preserve"> обращени</w:t>
      </w:r>
      <w:r w:rsidR="007D61AA">
        <w:rPr>
          <w:sz w:val="28"/>
          <w:szCs w:val="28"/>
        </w:rPr>
        <w:t>й</w:t>
      </w:r>
      <w:r w:rsidR="00E77729">
        <w:rPr>
          <w:sz w:val="28"/>
          <w:szCs w:val="28"/>
        </w:rPr>
        <w:t xml:space="preserve"> в отношении муниципальных служащих</w:t>
      </w:r>
      <w:r w:rsidRPr="00161B5A">
        <w:rPr>
          <w:sz w:val="28"/>
          <w:szCs w:val="28"/>
        </w:rPr>
        <w:t xml:space="preserve"> о возможных фактах коррупци</w:t>
      </w:r>
      <w:r>
        <w:rPr>
          <w:sz w:val="28"/>
          <w:szCs w:val="28"/>
        </w:rPr>
        <w:t>онной направленности</w:t>
      </w:r>
      <w:r w:rsidR="007D61AA">
        <w:rPr>
          <w:sz w:val="28"/>
          <w:szCs w:val="28"/>
        </w:rPr>
        <w:t xml:space="preserve"> не поступало.</w:t>
      </w:r>
    </w:p>
    <w:p w:rsidR="00800637" w:rsidRPr="00161B5A" w:rsidRDefault="00800637" w:rsidP="00B85687">
      <w:pPr>
        <w:pStyle w:val="ConsPlusNormal"/>
        <w:ind w:firstLine="709"/>
        <w:jc w:val="both"/>
        <w:rPr>
          <w:szCs w:val="28"/>
        </w:rPr>
      </w:pP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анализа материалов, размещенных в средствах массовой информации, о фактах коррупции в </w:t>
      </w:r>
      <w:r w:rsidR="006A1E9C">
        <w:rPr>
          <w:rFonts w:cs="Times New Roman"/>
          <w:b/>
          <w:sz w:val="28"/>
          <w:szCs w:val="28"/>
        </w:rPr>
        <w:t xml:space="preserve">органах местного самоуправления </w:t>
      </w:r>
      <w:r w:rsidR="00897B4F"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cs="Times New Roman"/>
          <w:b/>
          <w:sz w:val="28"/>
          <w:szCs w:val="28"/>
        </w:rPr>
        <w:t>Вараксинского</w:t>
      </w:r>
      <w:r w:rsidR="00897B4F">
        <w:rPr>
          <w:rFonts w:cs="Times New Roman"/>
          <w:b/>
          <w:sz w:val="28"/>
          <w:szCs w:val="28"/>
        </w:rPr>
        <w:t xml:space="preserve"> сельсовета</w:t>
      </w:r>
    </w:p>
    <w:p w:rsidR="0007570E" w:rsidRDefault="00E509C1" w:rsidP="00B85687">
      <w:pPr>
        <w:pStyle w:val="ConsPlusNormal"/>
        <w:ind w:firstLine="709"/>
        <w:jc w:val="both"/>
        <w:rPr>
          <w:szCs w:val="28"/>
        </w:rPr>
      </w:pPr>
      <w:r w:rsidRPr="00065C87">
        <w:rPr>
          <w:szCs w:val="28"/>
        </w:rPr>
        <w:t>В сред</w:t>
      </w:r>
      <w:r w:rsidR="00E009E9">
        <w:rPr>
          <w:szCs w:val="28"/>
        </w:rPr>
        <w:t>ствах массовой информации в 2020</w:t>
      </w:r>
      <w:r w:rsidRPr="00065C87">
        <w:rPr>
          <w:szCs w:val="28"/>
        </w:rPr>
        <w:t xml:space="preserve"> году информация </w:t>
      </w:r>
      <w:r w:rsidR="0007570E">
        <w:rPr>
          <w:szCs w:val="28"/>
        </w:rPr>
        <w:t>в отношении муниц</w:t>
      </w:r>
      <w:r w:rsidR="00897B4F">
        <w:rPr>
          <w:szCs w:val="28"/>
        </w:rPr>
        <w:t xml:space="preserve">ипальных служащих администрации </w:t>
      </w:r>
      <w:r w:rsidR="00F53583">
        <w:rPr>
          <w:szCs w:val="28"/>
        </w:rPr>
        <w:t>Вараксинского</w:t>
      </w:r>
      <w:r w:rsidR="00897B4F">
        <w:rPr>
          <w:szCs w:val="28"/>
        </w:rPr>
        <w:t xml:space="preserve"> сельсовета </w:t>
      </w:r>
      <w:r w:rsidR="00E009E9">
        <w:rPr>
          <w:szCs w:val="28"/>
        </w:rPr>
        <w:t>Кыштовского</w:t>
      </w:r>
      <w:r w:rsidR="00897B4F">
        <w:rPr>
          <w:szCs w:val="28"/>
        </w:rPr>
        <w:t xml:space="preserve"> района </w:t>
      </w:r>
      <w:r w:rsidR="0007570E">
        <w:rPr>
          <w:szCs w:val="28"/>
        </w:rPr>
        <w:t xml:space="preserve"> </w:t>
      </w:r>
      <w:r w:rsidR="006C43A0">
        <w:rPr>
          <w:szCs w:val="28"/>
        </w:rPr>
        <w:t xml:space="preserve">по фактам </w:t>
      </w:r>
      <w:r w:rsidR="0007570E">
        <w:rPr>
          <w:szCs w:val="28"/>
        </w:rPr>
        <w:t xml:space="preserve">коррупции не </w:t>
      </w:r>
      <w:r w:rsidR="006C43A0">
        <w:rPr>
          <w:szCs w:val="28"/>
        </w:rPr>
        <w:t>о</w:t>
      </w:r>
      <w:r w:rsidR="0007570E">
        <w:rPr>
          <w:szCs w:val="28"/>
        </w:rPr>
        <w:t>публиков</w:t>
      </w:r>
      <w:r w:rsidR="006C43A0">
        <w:rPr>
          <w:szCs w:val="28"/>
        </w:rPr>
        <w:t>ывалась.</w:t>
      </w:r>
    </w:p>
    <w:p w:rsidR="00E509C1" w:rsidRDefault="00E509C1" w:rsidP="00B85687">
      <w:pPr>
        <w:spacing w:line="240" w:lineRule="auto"/>
        <w:ind w:firstLine="709"/>
        <w:jc w:val="both"/>
        <w:rPr>
          <w:rFonts w:ascii="Arial" w:hAnsi="Arial" w:cs="Arial"/>
          <w:color w:val="000000"/>
          <w:spacing w:val="3"/>
        </w:rPr>
      </w:pPr>
    </w:p>
    <w:p w:rsidR="00800637" w:rsidRPr="00065C87" w:rsidRDefault="00800637" w:rsidP="00B85687">
      <w:pPr>
        <w:spacing w:line="240" w:lineRule="auto"/>
        <w:ind w:firstLine="709"/>
        <w:jc w:val="both"/>
        <w:rPr>
          <w:rFonts w:ascii="Arial" w:hAnsi="Arial" w:cs="Arial"/>
          <w:color w:val="000000"/>
          <w:spacing w:val="3"/>
        </w:rPr>
      </w:pPr>
    </w:p>
    <w:p w:rsidR="007D61AA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проведенной работы по выявлению случаев возникновения </w:t>
      </w:r>
      <w:r w:rsidRPr="00065C87">
        <w:rPr>
          <w:rFonts w:cs="Times New Roman"/>
          <w:b/>
          <w:sz w:val="28"/>
          <w:szCs w:val="28"/>
        </w:rPr>
        <w:lastRenderedPageBreak/>
        <w:t xml:space="preserve">конфликта интересов, одной из сторон которого являются лица, замещающие </w:t>
      </w:r>
      <w:r w:rsidR="00B50728">
        <w:rPr>
          <w:rFonts w:cs="Times New Roman"/>
          <w:b/>
          <w:sz w:val="28"/>
          <w:szCs w:val="28"/>
        </w:rPr>
        <w:t>муниципальные</w:t>
      </w:r>
      <w:r w:rsidRPr="00065C87">
        <w:rPr>
          <w:rFonts w:cs="Times New Roman"/>
          <w:b/>
          <w:sz w:val="28"/>
          <w:szCs w:val="28"/>
        </w:rPr>
        <w:t xml:space="preserve"> должности </w:t>
      </w:r>
      <w:r w:rsidR="007D61AA">
        <w:rPr>
          <w:rFonts w:cs="Times New Roman"/>
          <w:b/>
          <w:sz w:val="28"/>
          <w:szCs w:val="28"/>
        </w:rPr>
        <w:t>в</w:t>
      </w:r>
      <w:r w:rsidR="00B50728">
        <w:rPr>
          <w:rFonts w:cs="Times New Roman"/>
          <w:b/>
          <w:sz w:val="28"/>
          <w:szCs w:val="28"/>
        </w:rPr>
        <w:t xml:space="preserve"> администрации </w:t>
      </w:r>
    </w:p>
    <w:p w:rsidR="00E509C1" w:rsidRPr="00065C87" w:rsidRDefault="00897B4F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cs="Times New Roman"/>
          <w:b/>
          <w:sz w:val="28"/>
          <w:szCs w:val="28"/>
        </w:rPr>
        <w:t>Вараксинского</w:t>
      </w:r>
      <w:r>
        <w:rPr>
          <w:rFonts w:cs="Times New Roman"/>
          <w:b/>
          <w:sz w:val="28"/>
          <w:szCs w:val="28"/>
        </w:rPr>
        <w:t xml:space="preserve"> сельсовета </w:t>
      </w:r>
      <w:r w:rsidR="00E009E9">
        <w:rPr>
          <w:rFonts w:cs="Times New Roman"/>
          <w:b/>
          <w:sz w:val="28"/>
          <w:szCs w:val="28"/>
        </w:rPr>
        <w:t>Кыштовского</w:t>
      </w:r>
      <w:r>
        <w:rPr>
          <w:rFonts w:cs="Times New Roman"/>
          <w:b/>
          <w:sz w:val="28"/>
          <w:szCs w:val="28"/>
        </w:rPr>
        <w:t xml:space="preserve"> района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>и принятые меры по их предотвращению</w:t>
      </w:r>
    </w:p>
    <w:p w:rsidR="00E509C1" w:rsidRPr="00065C87" w:rsidRDefault="00E509C1" w:rsidP="00B85687">
      <w:pPr>
        <w:spacing w:line="240" w:lineRule="auto"/>
        <w:ind w:firstLine="851"/>
        <w:jc w:val="both"/>
        <w:rPr>
          <w:rFonts w:cs="Times New Roman"/>
          <w:b/>
          <w:sz w:val="28"/>
          <w:szCs w:val="28"/>
        </w:rPr>
      </w:pPr>
    </w:p>
    <w:p w:rsidR="00A877C7" w:rsidRPr="00800637" w:rsidRDefault="003C2C6B" w:rsidP="00E009E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15736">
        <w:rPr>
          <w:rFonts w:cs="Times New Roman"/>
          <w:sz w:val="28"/>
          <w:szCs w:val="28"/>
        </w:rPr>
        <w:t xml:space="preserve">В рамках обеспечения правовой регламентации работы по выявлению случаев несоблюдения требований </w:t>
      </w:r>
      <w:r>
        <w:rPr>
          <w:rFonts w:cs="Times New Roman"/>
          <w:sz w:val="28"/>
          <w:szCs w:val="28"/>
        </w:rPr>
        <w:t>по предотвращению</w:t>
      </w:r>
      <w:r w:rsidRPr="00215736">
        <w:rPr>
          <w:rFonts w:cs="Times New Roman"/>
          <w:sz w:val="28"/>
          <w:szCs w:val="28"/>
        </w:rPr>
        <w:t xml:space="preserve"> или урегулиров</w:t>
      </w:r>
      <w:r>
        <w:rPr>
          <w:rFonts w:cs="Times New Roman"/>
          <w:sz w:val="28"/>
          <w:szCs w:val="28"/>
        </w:rPr>
        <w:t>анию</w:t>
      </w:r>
      <w:r w:rsidRPr="00215736">
        <w:rPr>
          <w:rFonts w:cs="Times New Roman"/>
          <w:sz w:val="28"/>
          <w:szCs w:val="28"/>
        </w:rPr>
        <w:t xml:space="preserve"> конфликта интересов </w:t>
      </w:r>
      <w:r w:rsidR="00B50728">
        <w:rPr>
          <w:rFonts w:cs="Times New Roman"/>
          <w:sz w:val="28"/>
          <w:szCs w:val="28"/>
        </w:rPr>
        <w:t xml:space="preserve">в </w:t>
      </w:r>
      <w:r w:rsidRPr="00215736">
        <w:rPr>
          <w:sz w:val="28"/>
          <w:szCs w:val="28"/>
        </w:rPr>
        <w:t xml:space="preserve">администрации </w:t>
      </w:r>
      <w:r w:rsidR="00897B4F">
        <w:rPr>
          <w:sz w:val="28"/>
          <w:szCs w:val="28"/>
        </w:rPr>
        <w:t xml:space="preserve"> </w:t>
      </w:r>
      <w:r w:rsidR="00F53583">
        <w:rPr>
          <w:sz w:val="28"/>
          <w:szCs w:val="28"/>
        </w:rPr>
        <w:t>Вараксинского</w:t>
      </w:r>
      <w:r w:rsidR="00897B4F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7D61AA">
        <w:rPr>
          <w:sz w:val="28"/>
          <w:szCs w:val="28"/>
        </w:rPr>
        <w:t xml:space="preserve"> района</w:t>
      </w:r>
      <w:r w:rsidRPr="00215736">
        <w:rPr>
          <w:sz w:val="28"/>
          <w:szCs w:val="28"/>
        </w:rPr>
        <w:t xml:space="preserve">  </w:t>
      </w:r>
      <w:r w:rsidR="00800637">
        <w:rPr>
          <w:rFonts w:cs="Times New Roman"/>
          <w:sz w:val="28"/>
          <w:szCs w:val="28"/>
        </w:rPr>
        <w:t>издано</w:t>
      </w:r>
      <w:r w:rsidR="00B50728" w:rsidRPr="00215736">
        <w:rPr>
          <w:rFonts w:cs="Times New Roman"/>
          <w:sz w:val="28"/>
          <w:szCs w:val="28"/>
        </w:rPr>
        <w:t xml:space="preserve"> </w:t>
      </w:r>
      <w:r w:rsidR="00B50728" w:rsidRPr="00215736">
        <w:rPr>
          <w:sz w:val="28"/>
          <w:szCs w:val="28"/>
        </w:rPr>
        <w:t>постановлен</w:t>
      </w:r>
      <w:bookmarkStart w:id="0" w:name="_GoBack"/>
      <w:bookmarkEnd w:id="0"/>
      <w:r w:rsidR="00B50728" w:rsidRPr="00215736">
        <w:rPr>
          <w:sz w:val="28"/>
          <w:szCs w:val="28"/>
        </w:rPr>
        <w:t>ие</w:t>
      </w:r>
      <w:r w:rsidRPr="00215736">
        <w:rPr>
          <w:sz w:val="28"/>
          <w:szCs w:val="28"/>
        </w:rPr>
        <w:t xml:space="preserve"> от </w:t>
      </w:r>
      <w:r w:rsidR="00E61753" w:rsidRPr="00E61753">
        <w:rPr>
          <w:sz w:val="28"/>
          <w:szCs w:val="28"/>
        </w:rPr>
        <w:t>26 декаб</w:t>
      </w:r>
      <w:r w:rsidR="00897B4F" w:rsidRPr="00E61753">
        <w:rPr>
          <w:sz w:val="28"/>
          <w:szCs w:val="28"/>
        </w:rPr>
        <w:t xml:space="preserve">ря </w:t>
      </w:r>
      <w:r w:rsidR="007D61AA" w:rsidRPr="00E61753">
        <w:rPr>
          <w:sz w:val="28"/>
          <w:szCs w:val="28"/>
        </w:rPr>
        <w:t xml:space="preserve"> </w:t>
      </w:r>
      <w:r w:rsidRPr="00E61753">
        <w:rPr>
          <w:sz w:val="28"/>
          <w:szCs w:val="28"/>
        </w:rPr>
        <w:t>20</w:t>
      </w:r>
      <w:r w:rsidR="00E77729" w:rsidRPr="00E61753">
        <w:rPr>
          <w:sz w:val="28"/>
          <w:szCs w:val="28"/>
        </w:rPr>
        <w:t>1</w:t>
      </w:r>
      <w:r w:rsidR="00E61753" w:rsidRPr="00E61753">
        <w:rPr>
          <w:sz w:val="28"/>
          <w:szCs w:val="28"/>
        </w:rPr>
        <w:t>9</w:t>
      </w:r>
      <w:r w:rsidRPr="00E61753">
        <w:rPr>
          <w:sz w:val="28"/>
          <w:szCs w:val="28"/>
        </w:rPr>
        <w:t xml:space="preserve"> </w:t>
      </w:r>
      <w:r w:rsidR="007D61AA" w:rsidRPr="00E61753">
        <w:rPr>
          <w:sz w:val="28"/>
          <w:szCs w:val="28"/>
        </w:rPr>
        <w:t xml:space="preserve">года </w:t>
      </w:r>
      <w:r w:rsidRPr="00E61753">
        <w:rPr>
          <w:sz w:val="28"/>
          <w:szCs w:val="28"/>
        </w:rPr>
        <w:t xml:space="preserve">№ </w:t>
      </w:r>
      <w:r w:rsidR="00E61753" w:rsidRPr="00E61753">
        <w:rPr>
          <w:sz w:val="28"/>
          <w:szCs w:val="28"/>
        </w:rPr>
        <w:t>5</w:t>
      </w:r>
      <w:r w:rsidR="00897B4F" w:rsidRPr="00E61753">
        <w:rPr>
          <w:sz w:val="28"/>
          <w:szCs w:val="28"/>
        </w:rPr>
        <w:t>6</w:t>
      </w:r>
      <w:r w:rsidRPr="00215736">
        <w:rPr>
          <w:sz w:val="28"/>
          <w:szCs w:val="28"/>
        </w:rPr>
        <w:t xml:space="preserve"> «</w:t>
      </w:r>
      <w:r w:rsidR="00897B4F" w:rsidRPr="00897B4F">
        <w:rPr>
          <w:bCs/>
          <w:sz w:val="28"/>
          <w:szCs w:val="28"/>
        </w:rPr>
        <w:t xml:space="preserve">О комиссии по соблюдению требований к служебному поведению муниципальных служащих и урегулированию конфликта интересов в администрации  </w:t>
      </w:r>
      <w:r w:rsidR="00F53583">
        <w:rPr>
          <w:bCs/>
          <w:sz w:val="28"/>
          <w:szCs w:val="28"/>
        </w:rPr>
        <w:t>Вараксинского</w:t>
      </w:r>
      <w:r w:rsidR="00897B4F" w:rsidRPr="00897B4F">
        <w:rPr>
          <w:bCs/>
          <w:sz w:val="28"/>
          <w:szCs w:val="28"/>
        </w:rPr>
        <w:t xml:space="preserve"> сельсовета</w:t>
      </w:r>
      <w:r w:rsidRPr="00215736">
        <w:rPr>
          <w:sz w:val="28"/>
          <w:szCs w:val="28"/>
        </w:rPr>
        <w:t>»</w:t>
      </w:r>
      <w:r w:rsidR="00B50728">
        <w:rPr>
          <w:sz w:val="28"/>
          <w:szCs w:val="28"/>
        </w:rPr>
        <w:t xml:space="preserve">, в соответствии с </w:t>
      </w:r>
      <w:r w:rsidR="00B50728" w:rsidRPr="00B50728">
        <w:rPr>
          <w:sz w:val="28"/>
          <w:szCs w:val="28"/>
        </w:rPr>
        <w:t>которым</w:t>
      </w:r>
      <w:r w:rsidRPr="00B50728">
        <w:rPr>
          <w:sz w:val="28"/>
          <w:szCs w:val="28"/>
        </w:rPr>
        <w:t xml:space="preserve"> сформирован</w:t>
      </w:r>
      <w:r w:rsidR="00E77729" w:rsidRPr="00B50728">
        <w:rPr>
          <w:sz w:val="28"/>
          <w:szCs w:val="28"/>
        </w:rPr>
        <w:t>а</w:t>
      </w:r>
      <w:r w:rsidRPr="00B50728">
        <w:rPr>
          <w:sz w:val="28"/>
          <w:szCs w:val="28"/>
        </w:rPr>
        <w:t xml:space="preserve"> и осуществля</w:t>
      </w:r>
      <w:r w:rsidR="00E77729" w:rsidRPr="00B50728">
        <w:rPr>
          <w:sz w:val="28"/>
          <w:szCs w:val="28"/>
        </w:rPr>
        <w:t>ет</w:t>
      </w:r>
      <w:r w:rsidRPr="00B50728">
        <w:rPr>
          <w:sz w:val="28"/>
          <w:szCs w:val="28"/>
        </w:rPr>
        <w:t xml:space="preserve"> деятельность комисси</w:t>
      </w:r>
      <w:r w:rsidR="00B50728" w:rsidRPr="00B50728">
        <w:rPr>
          <w:sz w:val="28"/>
          <w:szCs w:val="28"/>
        </w:rPr>
        <w:t>я</w:t>
      </w:r>
      <w:r w:rsidRPr="00B50728">
        <w:rPr>
          <w:sz w:val="28"/>
          <w:szCs w:val="28"/>
        </w:rPr>
        <w:t xml:space="preserve"> по соблюдению требований к служебному поведению </w:t>
      </w:r>
      <w:r w:rsidR="00B50728" w:rsidRPr="00B50728">
        <w:rPr>
          <w:sz w:val="28"/>
          <w:szCs w:val="28"/>
        </w:rPr>
        <w:t>муниципальных</w:t>
      </w:r>
      <w:r w:rsidRPr="00B50728">
        <w:rPr>
          <w:sz w:val="28"/>
          <w:szCs w:val="28"/>
        </w:rPr>
        <w:t xml:space="preserve"> служащих и урегулированию конфликта интересов.  </w:t>
      </w:r>
    </w:p>
    <w:p w:rsidR="00A877C7" w:rsidRPr="00800637" w:rsidRDefault="00022ED6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509C1" w:rsidRPr="00065C87" w:rsidRDefault="00800637" w:rsidP="00B85687">
      <w:pPr>
        <w:pStyle w:val="ConsPlusNormal"/>
        <w:ind w:firstLine="708"/>
        <w:jc w:val="both"/>
        <w:rPr>
          <w:szCs w:val="28"/>
        </w:rPr>
      </w:pPr>
      <w:r>
        <w:rPr>
          <w:szCs w:val="28"/>
        </w:rPr>
        <w:t>У</w:t>
      </w:r>
      <w:r w:rsidR="00B50728" w:rsidRPr="00065C87">
        <w:rPr>
          <w:szCs w:val="28"/>
        </w:rPr>
        <w:t>ведом</w:t>
      </w:r>
      <w:r w:rsidR="00B50728">
        <w:rPr>
          <w:szCs w:val="28"/>
        </w:rPr>
        <w:t>лений</w:t>
      </w:r>
      <w:r w:rsidR="00B50728" w:rsidRPr="00065C87">
        <w:rPr>
          <w:szCs w:val="28"/>
        </w:rPr>
        <w:t xml:space="preserve"> </w:t>
      </w:r>
      <w:r>
        <w:rPr>
          <w:szCs w:val="28"/>
        </w:rPr>
        <w:t>о</w:t>
      </w:r>
      <w:r w:rsidRPr="00065C87">
        <w:rPr>
          <w:szCs w:val="28"/>
        </w:rPr>
        <w:t>б иной оплачиваемой работе</w:t>
      </w:r>
      <w:r>
        <w:rPr>
          <w:szCs w:val="28"/>
        </w:rPr>
        <w:t xml:space="preserve"> </w:t>
      </w:r>
      <w:r w:rsidR="009250C8">
        <w:rPr>
          <w:szCs w:val="28"/>
        </w:rPr>
        <w:t xml:space="preserve">от муниципальных служащих </w:t>
      </w:r>
      <w:r w:rsidR="00E90C8A">
        <w:rPr>
          <w:szCs w:val="28"/>
        </w:rPr>
        <w:t xml:space="preserve">администрации </w:t>
      </w:r>
      <w:r w:rsidR="00022ED6">
        <w:rPr>
          <w:szCs w:val="28"/>
        </w:rPr>
        <w:t xml:space="preserve"> </w:t>
      </w:r>
      <w:r w:rsidR="00F53583">
        <w:rPr>
          <w:szCs w:val="28"/>
        </w:rPr>
        <w:t>Вараксинского</w:t>
      </w:r>
      <w:r w:rsidR="00022ED6">
        <w:rPr>
          <w:szCs w:val="28"/>
        </w:rPr>
        <w:t xml:space="preserve"> сельсовета </w:t>
      </w:r>
      <w:r w:rsidR="00E009E9">
        <w:rPr>
          <w:szCs w:val="28"/>
        </w:rPr>
        <w:t>Кыштовского</w:t>
      </w:r>
      <w:r w:rsidR="00E90C8A">
        <w:rPr>
          <w:szCs w:val="28"/>
        </w:rPr>
        <w:t xml:space="preserve"> района</w:t>
      </w:r>
      <w:r>
        <w:rPr>
          <w:szCs w:val="28"/>
        </w:rPr>
        <w:t xml:space="preserve"> </w:t>
      </w:r>
      <w:r w:rsidR="00B50728" w:rsidRPr="00065C87">
        <w:rPr>
          <w:szCs w:val="28"/>
        </w:rPr>
        <w:t>представител</w:t>
      </w:r>
      <w:r w:rsidR="00B50728">
        <w:rPr>
          <w:szCs w:val="28"/>
        </w:rPr>
        <w:t>ю</w:t>
      </w:r>
      <w:r w:rsidR="00B50728" w:rsidRPr="00065C87">
        <w:rPr>
          <w:szCs w:val="28"/>
        </w:rPr>
        <w:t xml:space="preserve"> нанимателя</w:t>
      </w:r>
      <w:r w:rsidR="00CB5626">
        <w:rPr>
          <w:szCs w:val="28"/>
        </w:rPr>
        <w:t xml:space="preserve">  поступали</w:t>
      </w:r>
      <w:r w:rsidR="00B50728">
        <w:rPr>
          <w:szCs w:val="28"/>
        </w:rPr>
        <w:t>.</w:t>
      </w:r>
      <w:r w:rsidR="009250C8" w:rsidRPr="009250C8">
        <w:rPr>
          <w:szCs w:val="28"/>
        </w:rPr>
        <w:t xml:space="preserve"> </w:t>
      </w:r>
    </w:p>
    <w:p w:rsidR="00E509C1" w:rsidRPr="00065C87" w:rsidRDefault="00B50728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У</w:t>
      </w:r>
      <w:r w:rsidR="00E509C1" w:rsidRPr="00065C87">
        <w:rPr>
          <w:rFonts w:cs="Times New Roman"/>
          <w:sz w:val="28"/>
          <w:szCs w:val="28"/>
        </w:rPr>
        <w:t>ведомлени</w:t>
      </w:r>
      <w:r>
        <w:rPr>
          <w:rFonts w:cs="Times New Roman"/>
          <w:sz w:val="28"/>
          <w:szCs w:val="28"/>
        </w:rPr>
        <w:t>й о фактах</w:t>
      </w:r>
      <w:r w:rsidR="00E509C1" w:rsidRPr="00065C87">
        <w:rPr>
          <w:rFonts w:cs="Times New Roman"/>
          <w:sz w:val="28"/>
          <w:szCs w:val="28"/>
        </w:rPr>
        <w:t xml:space="preserve"> обращения в целях склонения </w:t>
      </w:r>
      <w:r w:rsidR="00CD1533">
        <w:rPr>
          <w:rFonts w:cs="Times New Roman"/>
          <w:sz w:val="28"/>
          <w:szCs w:val="28"/>
        </w:rPr>
        <w:t>муниципальных</w:t>
      </w:r>
      <w:r w:rsidR="00E509C1" w:rsidRPr="00065C87">
        <w:rPr>
          <w:rFonts w:cs="Times New Roman"/>
          <w:sz w:val="28"/>
          <w:szCs w:val="28"/>
        </w:rPr>
        <w:t xml:space="preserve"> служащ</w:t>
      </w:r>
      <w:r w:rsidR="00CD1533">
        <w:rPr>
          <w:rFonts w:cs="Times New Roman"/>
          <w:sz w:val="28"/>
          <w:szCs w:val="28"/>
        </w:rPr>
        <w:t xml:space="preserve">их </w:t>
      </w:r>
      <w:r w:rsidR="00E90C8A">
        <w:rPr>
          <w:rFonts w:cs="Times New Roman"/>
          <w:sz w:val="28"/>
          <w:szCs w:val="28"/>
        </w:rPr>
        <w:t xml:space="preserve">администрации </w:t>
      </w:r>
      <w:r w:rsidR="00F53583">
        <w:rPr>
          <w:sz w:val="28"/>
          <w:szCs w:val="28"/>
        </w:rPr>
        <w:t>Вараксинского</w:t>
      </w:r>
      <w:r w:rsidR="00022ED6" w:rsidRPr="00022ED6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022ED6" w:rsidRPr="00022ED6">
        <w:rPr>
          <w:sz w:val="28"/>
          <w:szCs w:val="28"/>
        </w:rPr>
        <w:t xml:space="preserve"> района</w:t>
      </w:r>
      <w:r w:rsidR="00022ED6">
        <w:rPr>
          <w:rFonts w:cs="Times New Roman"/>
          <w:sz w:val="28"/>
          <w:szCs w:val="28"/>
        </w:rPr>
        <w:t xml:space="preserve"> </w:t>
      </w:r>
      <w:r w:rsidR="00CD1533">
        <w:rPr>
          <w:rFonts w:cs="Times New Roman"/>
          <w:sz w:val="28"/>
          <w:szCs w:val="28"/>
        </w:rPr>
        <w:t xml:space="preserve"> </w:t>
      </w:r>
      <w:r w:rsidR="00E509C1" w:rsidRPr="00065C87">
        <w:rPr>
          <w:rFonts w:cs="Times New Roman"/>
          <w:sz w:val="28"/>
          <w:szCs w:val="28"/>
        </w:rPr>
        <w:t>к совершению коррупционного правонарушения</w:t>
      </w:r>
      <w:r w:rsidR="00CD1533">
        <w:rPr>
          <w:rFonts w:cs="Times New Roman"/>
          <w:sz w:val="28"/>
          <w:szCs w:val="28"/>
        </w:rPr>
        <w:t xml:space="preserve"> не поступало</w:t>
      </w:r>
      <w:r w:rsidR="00E509C1" w:rsidRPr="00065C87">
        <w:rPr>
          <w:rFonts w:cs="Times New Roman"/>
          <w:sz w:val="28"/>
          <w:szCs w:val="28"/>
        </w:rPr>
        <w:t>.</w:t>
      </w:r>
      <w:r w:rsidR="00E509C1">
        <w:rPr>
          <w:rFonts w:cs="Times New Roman"/>
          <w:sz w:val="28"/>
          <w:szCs w:val="28"/>
        </w:rPr>
        <w:t xml:space="preserve"> </w:t>
      </w:r>
    </w:p>
    <w:p w:rsidR="00E509C1" w:rsidRDefault="00E509C1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 w:rsidRPr="00065C87">
        <w:rPr>
          <w:rFonts w:cs="Times New Roman"/>
          <w:sz w:val="28"/>
          <w:szCs w:val="28"/>
        </w:rPr>
        <w:t xml:space="preserve">За отчетный период </w:t>
      </w:r>
      <w:r w:rsidR="004358DE">
        <w:rPr>
          <w:rFonts w:cs="Times New Roman"/>
          <w:sz w:val="28"/>
          <w:szCs w:val="28"/>
        </w:rPr>
        <w:t xml:space="preserve">заседания </w:t>
      </w:r>
      <w:r w:rsidR="00800637" w:rsidRPr="00215736">
        <w:rPr>
          <w:sz w:val="28"/>
          <w:szCs w:val="28"/>
        </w:rPr>
        <w:t>комисси</w:t>
      </w:r>
      <w:r w:rsidR="00800637">
        <w:rPr>
          <w:sz w:val="28"/>
          <w:szCs w:val="28"/>
        </w:rPr>
        <w:t>ей</w:t>
      </w:r>
      <w:r w:rsidR="00800637" w:rsidRPr="00215736">
        <w:rPr>
          <w:sz w:val="28"/>
          <w:szCs w:val="28"/>
        </w:rPr>
        <w:t xml:space="preserve"> по соблюдению требований к служебному поведению муниципальных служа</w:t>
      </w:r>
      <w:r w:rsidR="004358DE">
        <w:rPr>
          <w:sz w:val="28"/>
          <w:szCs w:val="28"/>
        </w:rPr>
        <w:t>щих</w:t>
      </w:r>
      <w:r w:rsidR="00800637" w:rsidRPr="00215736">
        <w:rPr>
          <w:sz w:val="28"/>
          <w:szCs w:val="28"/>
        </w:rPr>
        <w:t xml:space="preserve"> и урегулированию конфликта интересов</w:t>
      </w:r>
      <w:r w:rsidRPr="00065C87">
        <w:rPr>
          <w:rFonts w:cs="Times New Roman"/>
          <w:sz w:val="28"/>
          <w:szCs w:val="28"/>
        </w:rPr>
        <w:t xml:space="preserve"> </w:t>
      </w:r>
      <w:r w:rsidR="004358DE">
        <w:rPr>
          <w:rFonts w:cs="Times New Roman"/>
          <w:sz w:val="28"/>
          <w:szCs w:val="28"/>
        </w:rPr>
        <w:t>не проводились ввиду отсутствия оснований</w:t>
      </w:r>
      <w:r w:rsidRPr="00065C87">
        <w:rPr>
          <w:rFonts w:cs="Times New Roman"/>
          <w:sz w:val="28"/>
          <w:szCs w:val="28"/>
        </w:rPr>
        <w:t>:</w:t>
      </w:r>
    </w:p>
    <w:p w:rsidR="00800637" w:rsidRPr="003C7A25" w:rsidRDefault="00E61753" w:rsidP="003C7A25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В 2020</w:t>
      </w:r>
      <w:r w:rsidR="00E509C1" w:rsidRPr="00065C87">
        <w:rPr>
          <w:color w:val="000000"/>
          <w:sz w:val="28"/>
          <w:szCs w:val="28"/>
          <w:shd w:val="clear" w:color="auto" w:fill="FFFFFF"/>
        </w:rPr>
        <w:t xml:space="preserve"> году уведомлени</w:t>
      </w:r>
      <w:r w:rsidR="001A28CA">
        <w:rPr>
          <w:color w:val="000000"/>
          <w:sz w:val="28"/>
          <w:szCs w:val="28"/>
          <w:shd w:val="clear" w:color="auto" w:fill="FFFFFF"/>
        </w:rPr>
        <w:t>й</w:t>
      </w:r>
      <w:r w:rsidR="00E509C1" w:rsidRPr="00065C87">
        <w:rPr>
          <w:color w:val="000000"/>
          <w:sz w:val="28"/>
          <w:szCs w:val="28"/>
          <w:shd w:val="clear" w:color="auto" w:fill="FFFFFF"/>
        </w:rPr>
        <w:t xml:space="preserve"> о получении подарка </w:t>
      </w:r>
      <w:r w:rsidR="00E509C1" w:rsidRPr="00065C87">
        <w:rPr>
          <w:sz w:val="28"/>
          <w:szCs w:val="28"/>
        </w:rPr>
        <w:t>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</w:t>
      </w:r>
      <w:r w:rsidR="00800637">
        <w:rPr>
          <w:sz w:val="28"/>
          <w:szCs w:val="28"/>
        </w:rPr>
        <w:t xml:space="preserve"> </w:t>
      </w:r>
      <w:r w:rsidR="00800637" w:rsidRPr="00065C87">
        <w:rPr>
          <w:color w:val="000000"/>
          <w:sz w:val="28"/>
          <w:szCs w:val="28"/>
          <w:shd w:val="clear" w:color="auto" w:fill="FFFFFF"/>
        </w:rPr>
        <w:t xml:space="preserve">от </w:t>
      </w:r>
      <w:r w:rsidR="004358DE">
        <w:rPr>
          <w:color w:val="000000"/>
          <w:sz w:val="28"/>
          <w:szCs w:val="28"/>
          <w:shd w:val="clear" w:color="auto" w:fill="FFFFFF"/>
        </w:rPr>
        <w:t>муниципальных</w:t>
      </w:r>
      <w:r w:rsidR="00800637">
        <w:rPr>
          <w:color w:val="000000"/>
          <w:sz w:val="28"/>
          <w:szCs w:val="28"/>
          <w:shd w:val="clear" w:color="auto" w:fill="FFFFFF"/>
        </w:rPr>
        <w:t xml:space="preserve"> служащих администрации </w:t>
      </w:r>
      <w:r w:rsidR="00F53583">
        <w:rPr>
          <w:sz w:val="28"/>
          <w:szCs w:val="28"/>
        </w:rPr>
        <w:t>Вараксинского</w:t>
      </w:r>
      <w:r w:rsidR="00022ED6" w:rsidRPr="00022ED6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022ED6" w:rsidRPr="00022ED6">
        <w:rPr>
          <w:sz w:val="28"/>
          <w:szCs w:val="28"/>
        </w:rPr>
        <w:t xml:space="preserve"> района</w:t>
      </w:r>
      <w:r w:rsidR="00022ED6">
        <w:rPr>
          <w:rFonts w:cs="Times New Roman"/>
          <w:sz w:val="28"/>
          <w:szCs w:val="28"/>
        </w:rPr>
        <w:t xml:space="preserve"> </w:t>
      </w:r>
      <w:r w:rsidR="001A28CA">
        <w:rPr>
          <w:sz w:val="28"/>
          <w:szCs w:val="28"/>
        </w:rPr>
        <w:t xml:space="preserve"> не поступало</w:t>
      </w:r>
      <w:r w:rsidR="00E509C1" w:rsidRPr="00065C87">
        <w:rPr>
          <w:color w:val="000000"/>
          <w:sz w:val="28"/>
          <w:szCs w:val="28"/>
        </w:rPr>
        <w:t>.</w:t>
      </w:r>
    </w:p>
    <w:p w:rsidR="00800637" w:rsidRPr="00065C87" w:rsidRDefault="00800637" w:rsidP="00B85687">
      <w:pPr>
        <w:spacing w:line="240" w:lineRule="auto"/>
        <w:ind w:firstLine="708"/>
        <w:jc w:val="both"/>
        <w:rPr>
          <w:rFonts w:cs="Times New Roman"/>
          <w:b/>
          <w:sz w:val="28"/>
          <w:szCs w:val="28"/>
        </w:rPr>
      </w:pP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рассмотрения вопросов правоприменительной практики по результатам вступивших в законную силу решений судов, арбитражных судов о признании недействительными  ненормативных правовых  актов, незаконными  решений и действий  (бездействия) </w:t>
      </w:r>
      <w:r w:rsidR="00FF462E">
        <w:rPr>
          <w:rFonts w:cs="Times New Roman"/>
          <w:b/>
          <w:sz w:val="28"/>
          <w:szCs w:val="28"/>
        </w:rPr>
        <w:t xml:space="preserve">администрации </w:t>
      </w:r>
      <w:r w:rsidR="00F53583">
        <w:rPr>
          <w:b/>
          <w:sz w:val="28"/>
          <w:szCs w:val="28"/>
        </w:rPr>
        <w:t>Вараксинского</w:t>
      </w:r>
      <w:r w:rsidR="00022ED6" w:rsidRPr="00022ED6">
        <w:rPr>
          <w:b/>
          <w:sz w:val="28"/>
          <w:szCs w:val="28"/>
        </w:rPr>
        <w:t xml:space="preserve"> сельсовета </w:t>
      </w:r>
      <w:r w:rsidR="00E009E9">
        <w:rPr>
          <w:b/>
          <w:sz w:val="28"/>
          <w:szCs w:val="28"/>
        </w:rPr>
        <w:t>Кыштовского</w:t>
      </w:r>
      <w:r w:rsidR="00022ED6" w:rsidRPr="00022ED6">
        <w:rPr>
          <w:b/>
          <w:sz w:val="28"/>
          <w:szCs w:val="28"/>
        </w:rPr>
        <w:t xml:space="preserve"> района</w:t>
      </w:r>
      <w:r w:rsidRPr="00065C87">
        <w:rPr>
          <w:rFonts w:cs="Times New Roman"/>
          <w:b/>
          <w:sz w:val="28"/>
          <w:szCs w:val="28"/>
        </w:rPr>
        <w:t>, подведомственных учреждений (организации) и их должностных лиц,</w:t>
      </w:r>
    </w:p>
    <w:p w:rsidR="00E509C1" w:rsidRPr="00065C87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>и принятые меры</w:t>
      </w:r>
    </w:p>
    <w:p w:rsidR="00800637" w:rsidRDefault="00800637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t xml:space="preserve">Специалистами </w:t>
      </w:r>
      <w:r w:rsidR="004358DE">
        <w:rPr>
          <w:sz w:val="28"/>
          <w:szCs w:val="28"/>
        </w:rPr>
        <w:t>отраслевых (функциональных) органов</w:t>
      </w:r>
      <w:r w:rsidRPr="00830C93">
        <w:rPr>
          <w:sz w:val="28"/>
          <w:szCs w:val="28"/>
        </w:rPr>
        <w:t xml:space="preserve"> администрации </w:t>
      </w:r>
      <w:r w:rsidR="00F53583">
        <w:rPr>
          <w:sz w:val="28"/>
          <w:szCs w:val="28"/>
        </w:rPr>
        <w:t>Вараксинского</w:t>
      </w:r>
      <w:r w:rsidR="00022ED6" w:rsidRPr="00022ED6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022ED6">
        <w:rPr>
          <w:sz w:val="28"/>
          <w:szCs w:val="28"/>
        </w:rPr>
        <w:t xml:space="preserve"> </w:t>
      </w:r>
      <w:r w:rsidR="004358DE">
        <w:rPr>
          <w:sz w:val="28"/>
          <w:szCs w:val="28"/>
        </w:rPr>
        <w:t xml:space="preserve"> района</w:t>
      </w:r>
      <w:r w:rsidRPr="00830C93">
        <w:rPr>
          <w:sz w:val="28"/>
          <w:szCs w:val="28"/>
        </w:rPr>
        <w:t>, в должностные обязанности которых входит нормативное правовое обеспечение деятельности органов местного самоуправления, осуществляется:</w:t>
      </w: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t>проведение правовой экспертизы проектов решений органов местного самоуправления;</w:t>
      </w:r>
    </w:p>
    <w:p w:rsidR="00830C93" w:rsidRPr="00830C93" w:rsidRDefault="00830C93" w:rsidP="004358DE">
      <w:pPr>
        <w:spacing w:line="240" w:lineRule="auto"/>
        <w:ind w:left="33" w:firstLine="676"/>
        <w:jc w:val="both"/>
        <w:rPr>
          <w:sz w:val="28"/>
          <w:szCs w:val="28"/>
        </w:rPr>
      </w:pPr>
      <w:r w:rsidRPr="00830C93">
        <w:rPr>
          <w:sz w:val="28"/>
          <w:szCs w:val="28"/>
        </w:rPr>
        <w:lastRenderedPageBreak/>
        <w:t>изучение сложившейся правоприменительной практики рассмотрения судебными органами различных инстанций дел о признании незаконными решений и действий (бездействия).</w:t>
      </w:r>
    </w:p>
    <w:p w:rsidR="00E509C1" w:rsidRPr="00065C87" w:rsidRDefault="00022ED6" w:rsidP="004358DE">
      <w:pPr>
        <w:spacing w:line="240" w:lineRule="auto"/>
        <w:ind w:left="33" w:right="-1" w:firstLine="676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</w:p>
    <w:p w:rsidR="00B868CB" w:rsidRPr="00EF0C3E" w:rsidRDefault="00E12FEF" w:rsidP="00B85687">
      <w:pPr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В текущем году </w:t>
      </w:r>
      <w:r w:rsidR="00B868CB" w:rsidRPr="00EF0C3E">
        <w:rPr>
          <w:rFonts w:cs="Times New Roman"/>
          <w:sz w:val="28"/>
          <w:szCs w:val="28"/>
        </w:rPr>
        <w:t>решени</w:t>
      </w:r>
      <w:r w:rsidR="00E3749F">
        <w:rPr>
          <w:rFonts w:cs="Times New Roman"/>
          <w:sz w:val="28"/>
          <w:szCs w:val="28"/>
        </w:rPr>
        <w:t>й</w:t>
      </w:r>
      <w:r w:rsidR="00B868CB" w:rsidRPr="00EF0C3E">
        <w:rPr>
          <w:rFonts w:cs="Times New Roman"/>
          <w:sz w:val="28"/>
          <w:szCs w:val="28"/>
        </w:rPr>
        <w:t xml:space="preserve"> о признании</w:t>
      </w:r>
      <w:r w:rsidR="00B868CB">
        <w:rPr>
          <w:rFonts w:cs="Times New Roman"/>
          <w:sz w:val="28"/>
          <w:szCs w:val="28"/>
        </w:rPr>
        <w:t xml:space="preserve"> недействительным</w:t>
      </w:r>
      <w:r w:rsidR="00E3749F">
        <w:rPr>
          <w:rFonts w:cs="Times New Roman"/>
          <w:sz w:val="28"/>
          <w:szCs w:val="28"/>
        </w:rPr>
        <w:t>и</w:t>
      </w:r>
      <w:r w:rsidR="00B868CB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>муниципальных</w:t>
      </w:r>
      <w:r w:rsidR="00B868CB">
        <w:rPr>
          <w:rFonts w:cs="Times New Roman"/>
          <w:sz w:val="28"/>
          <w:szCs w:val="28"/>
        </w:rPr>
        <w:t xml:space="preserve"> правов</w:t>
      </w:r>
      <w:r w:rsidR="00E3749F">
        <w:rPr>
          <w:rFonts w:cs="Times New Roman"/>
          <w:sz w:val="28"/>
          <w:szCs w:val="28"/>
        </w:rPr>
        <w:t>ых актов</w:t>
      </w:r>
      <w:r w:rsidR="00B868CB">
        <w:rPr>
          <w:rFonts w:cs="Times New Roman"/>
          <w:sz w:val="28"/>
          <w:szCs w:val="28"/>
        </w:rPr>
        <w:t xml:space="preserve"> </w:t>
      </w:r>
      <w:r w:rsidR="00B868CB" w:rsidRPr="00EF0C3E">
        <w:rPr>
          <w:rFonts w:cs="Times New Roman"/>
          <w:sz w:val="28"/>
          <w:szCs w:val="28"/>
        </w:rPr>
        <w:t>администрации</w:t>
      </w:r>
      <w:r w:rsidR="00022ED6" w:rsidRPr="00022ED6">
        <w:rPr>
          <w:sz w:val="28"/>
          <w:szCs w:val="28"/>
        </w:rPr>
        <w:t xml:space="preserve"> </w:t>
      </w:r>
      <w:r w:rsidR="00F53583">
        <w:rPr>
          <w:sz w:val="28"/>
          <w:szCs w:val="28"/>
        </w:rPr>
        <w:t>Вараксинского</w:t>
      </w:r>
      <w:r w:rsidR="00022ED6" w:rsidRPr="00022ED6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022ED6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 xml:space="preserve"> района не поступало</w:t>
      </w:r>
      <w:r w:rsidR="00B868CB" w:rsidRPr="00EF0C3E">
        <w:rPr>
          <w:rFonts w:cs="Times New Roman"/>
          <w:sz w:val="28"/>
          <w:szCs w:val="28"/>
        </w:rPr>
        <w:t>.</w:t>
      </w:r>
    </w:p>
    <w:p w:rsidR="00B868CB" w:rsidRPr="00065C87" w:rsidRDefault="00B868CB" w:rsidP="00B85687">
      <w:pPr>
        <w:spacing w:line="240" w:lineRule="auto"/>
        <w:ind w:right="-1" w:firstLineChars="253"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Администрацией </w:t>
      </w:r>
      <w:r w:rsidR="00F53583">
        <w:rPr>
          <w:sz w:val="28"/>
          <w:szCs w:val="28"/>
        </w:rPr>
        <w:t>Вараксинского</w:t>
      </w:r>
      <w:r w:rsidR="00022ED6" w:rsidRPr="00022ED6">
        <w:rPr>
          <w:sz w:val="28"/>
          <w:szCs w:val="28"/>
        </w:rPr>
        <w:t xml:space="preserve"> сельсовета </w:t>
      </w:r>
      <w:r w:rsidR="00E009E9">
        <w:rPr>
          <w:sz w:val="28"/>
          <w:szCs w:val="28"/>
        </w:rPr>
        <w:t>Кыштовского</w:t>
      </w:r>
      <w:r w:rsidR="00022ED6">
        <w:rPr>
          <w:rFonts w:cs="Times New Roman"/>
          <w:sz w:val="28"/>
          <w:szCs w:val="28"/>
        </w:rPr>
        <w:t xml:space="preserve"> </w:t>
      </w:r>
      <w:r w:rsidR="00E3749F">
        <w:rPr>
          <w:rFonts w:cs="Times New Roman"/>
          <w:sz w:val="28"/>
          <w:szCs w:val="28"/>
        </w:rPr>
        <w:t xml:space="preserve"> района</w:t>
      </w:r>
      <w:r w:rsidRPr="00065C87">
        <w:rPr>
          <w:rFonts w:cs="Times New Roman"/>
          <w:sz w:val="28"/>
          <w:szCs w:val="28"/>
        </w:rPr>
        <w:t xml:space="preserve"> проводятся мероприятия по предупреждению причин принятия решений, которые в дальнейшем обжалуются заявителями в судебном порядке и по которым </w:t>
      </w:r>
      <w:r w:rsidR="00827E86">
        <w:rPr>
          <w:rFonts w:cs="Times New Roman"/>
          <w:sz w:val="28"/>
          <w:szCs w:val="28"/>
        </w:rPr>
        <w:t xml:space="preserve">могут быть </w:t>
      </w:r>
      <w:r w:rsidRPr="00065C87">
        <w:rPr>
          <w:rFonts w:cs="Times New Roman"/>
          <w:sz w:val="28"/>
          <w:szCs w:val="28"/>
        </w:rPr>
        <w:t>прин</w:t>
      </w:r>
      <w:r w:rsidR="00827E86">
        <w:rPr>
          <w:rFonts w:cs="Times New Roman"/>
          <w:sz w:val="28"/>
          <w:szCs w:val="28"/>
        </w:rPr>
        <w:t>яты</w:t>
      </w:r>
      <w:r w:rsidRPr="00065C87">
        <w:rPr>
          <w:rFonts w:cs="Times New Roman"/>
          <w:sz w:val="28"/>
          <w:szCs w:val="28"/>
        </w:rPr>
        <w:t xml:space="preserve"> судебные решения о признании их недействительными, в том числе проводится анализ норм действующего законодательства и судебной практики.</w:t>
      </w:r>
    </w:p>
    <w:p w:rsidR="005514C7" w:rsidRPr="00CB5626" w:rsidRDefault="00022ED6" w:rsidP="00CB5626">
      <w:pPr>
        <w:pStyle w:val="ac"/>
        <w:spacing w:after="0" w:line="24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E23E3" w:rsidRPr="00827E86" w:rsidRDefault="005E23E3" w:rsidP="005514C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С</w:t>
      </w:r>
      <w:r w:rsidRPr="005E23E3">
        <w:rPr>
          <w:rFonts w:cs="Times New Roman"/>
          <w:b/>
          <w:sz w:val="28"/>
          <w:szCs w:val="28"/>
        </w:rPr>
        <w:t>татистическо</w:t>
      </w:r>
      <w:r>
        <w:rPr>
          <w:rFonts w:cs="Times New Roman"/>
          <w:b/>
          <w:sz w:val="28"/>
          <w:szCs w:val="28"/>
        </w:rPr>
        <w:t>е</w:t>
      </w:r>
      <w:r w:rsidRPr="005E23E3">
        <w:rPr>
          <w:rFonts w:cs="Times New Roman"/>
          <w:b/>
          <w:sz w:val="28"/>
          <w:szCs w:val="28"/>
        </w:rPr>
        <w:t xml:space="preserve"> наблюдени</w:t>
      </w:r>
      <w:r>
        <w:rPr>
          <w:rFonts w:cs="Times New Roman"/>
          <w:b/>
          <w:sz w:val="28"/>
          <w:szCs w:val="28"/>
        </w:rPr>
        <w:t>е</w:t>
      </w:r>
      <w:r w:rsidRPr="005E23E3">
        <w:rPr>
          <w:rFonts w:cs="Times New Roman"/>
          <w:b/>
          <w:sz w:val="28"/>
          <w:szCs w:val="28"/>
        </w:rPr>
        <w:t xml:space="preserve"> за уровнем регистрируемых  коррупционных правонарушений</w:t>
      </w:r>
      <w:r w:rsidR="00FC7DF1">
        <w:rPr>
          <w:rFonts w:cs="Times New Roman"/>
          <w:b/>
          <w:sz w:val="28"/>
          <w:szCs w:val="28"/>
        </w:rPr>
        <w:t xml:space="preserve"> в отношении муниципальных служащ</w:t>
      </w:r>
      <w:r w:rsidR="005514C7">
        <w:rPr>
          <w:rFonts w:cs="Times New Roman"/>
          <w:b/>
          <w:sz w:val="28"/>
          <w:szCs w:val="28"/>
        </w:rPr>
        <w:t xml:space="preserve">их администрации </w:t>
      </w:r>
      <w:r w:rsidR="00022ED6"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cs="Times New Roman"/>
          <w:b/>
          <w:sz w:val="28"/>
          <w:szCs w:val="28"/>
        </w:rPr>
        <w:t>Вараксинского</w:t>
      </w:r>
      <w:r w:rsidR="00022ED6">
        <w:rPr>
          <w:rFonts w:cs="Times New Roman"/>
          <w:b/>
          <w:sz w:val="28"/>
          <w:szCs w:val="28"/>
        </w:rPr>
        <w:t xml:space="preserve"> сельсовета </w:t>
      </w:r>
      <w:r w:rsidR="00E009E9">
        <w:rPr>
          <w:rFonts w:cs="Times New Roman"/>
          <w:b/>
          <w:sz w:val="28"/>
          <w:szCs w:val="28"/>
        </w:rPr>
        <w:t>Кыштовского</w:t>
      </w:r>
      <w:r w:rsidR="005514C7">
        <w:rPr>
          <w:rFonts w:cs="Times New Roman"/>
          <w:b/>
          <w:sz w:val="28"/>
          <w:szCs w:val="28"/>
        </w:rPr>
        <w:t xml:space="preserve"> района</w:t>
      </w:r>
    </w:p>
    <w:p w:rsidR="005E23E3" w:rsidRDefault="005E23E3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</w:p>
    <w:p w:rsidR="005E23E3" w:rsidRDefault="005514C7" w:rsidP="005514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Arial Unicode MS"/>
          <w:color w:val="000000"/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>П</w:t>
      </w:r>
      <w:r w:rsidR="00391487">
        <w:rPr>
          <w:rFonts w:eastAsia="Arial Unicode MS"/>
          <w:color w:val="000000"/>
          <w:sz w:val="28"/>
          <w:szCs w:val="28"/>
        </w:rPr>
        <w:t>равонарушений коррупционной направленности</w:t>
      </w:r>
      <w:r>
        <w:rPr>
          <w:rFonts w:eastAsia="Arial Unicode MS"/>
          <w:color w:val="000000"/>
          <w:sz w:val="28"/>
          <w:szCs w:val="28"/>
        </w:rPr>
        <w:t>,</w:t>
      </w:r>
      <w:r w:rsidR="00391487">
        <w:rPr>
          <w:rFonts w:eastAsia="Arial Unicode MS"/>
          <w:color w:val="000000"/>
          <w:sz w:val="28"/>
          <w:szCs w:val="28"/>
        </w:rPr>
        <w:t xml:space="preserve"> 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совершенных должностными лицами </w:t>
      </w:r>
      <w:r w:rsidR="00391487">
        <w:rPr>
          <w:rFonts w:eastAsia="Arial Unicode MS"/>
          <w:color w:val="000000"/>
          <w:sz w:val="28"/>
          <w:szCs w:val="28"/>
        </w:rPr>
        <w:t xml:space="preserve">администрации </w:t>
      </w:r>
      <w:r w:rsidR="00022ED6">
        <w:rPr>
          <w:rFonts w:eastAsia="Arial Unicode MS"/>
          <w:color w:val="000000"/>
          <w:sz w:val="28"/>
          <w:szCs w:val="28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022ED6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>
        <w:rPr>
          <w:rFonts w:eastAsia="Arial Unicode MS"/>
          <w:color w:val="000000"/>
          <w:sz w:val="28"/>
          <w:szCs w:val="28"/>
        </w:rPr>
        <w:t xml:space="preserve"> района, правоохранительными органами не регистрировались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.  </w:t>
      </w:r>
      <w:r w:rsidR="00391487">
        <w:rPr>
          <w:rFonts w:eastAsia="Arial Unicode MS"/>
          <w:color w:val="000000"/>
          <w:sz w:val="28"/>
          <w:szCs w:val="28"/>
        </w:rPr>
        <w:t>У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головных дел </w:t>
      </w:r>
      <w:r w:rsidR="00391487">
        <w:rPr>
          <w:rFonts w:eastAsia="Arial Unicode MS"/>
          <w:color w:val="000000"/>
          <w:sz w:val="28"/>
          <w:szCs w:val="28"/>
        </w:rPr>
        <w:t>данной категории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в отношении муниципальных служащих администрации</w:t>
      </w:r>
      <w:r w:rsidR="00022ED6" w:rsidRPr="00022ED6">
        <w:rPr>
          <w:rFonts w:eastAsia="Arial Unicode MS"/>
          <w:color w:val="000000"/>
          <w:sz w:val="28"/>
          <w:szCs w:val="28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022ED6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</w:t>
      </w:r>
      <w:r w:rsidR="00022ED6">
        <w:rPr>
          <w:rFonts w:eastAsia="Arial Unicode MS"/>
          <w:color w:val="000000"/>
          <w:sz w:val="28"/>
          <w:szCs w:val="28"/>
        </w:rPr>
        <w:t xml:space="preserve"> </w:t>
      </w:r>
      <w:r w:rsidR="002E5420">
        <w:rPr>
          <w:rFonts w:eastAsia="Arial Unicode MS"/>
          <w:color w:val="000000"/>
          <w:sz w:val="28"/>
          <w:szCs w:val="28"/>
        </w:rPr>
        <w:t xml:space="preserve"> района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 в период </w:t>
      </w:r>
      <w:r w:rsidR="00E009E9">
        <w:rPr>
          <w:rFonts w:eastAsia="Arial Unicode MS"/>
          <w:color w:val="000000"/>
          <w:sz w:val="28"/>
          <w:szCs w:val="28"/>
        </w:rPr>
        <w:t xml:space="preserve">  2020</w:t>
      </w:r>
      <w:r w:rsidR="005E23E3" w:rsidRPr="00FC7DF1">
        <w:rPr>
          <w:rFonts w:eastAsia="Arial Unicode MS"/>
          <w:color w:val="000000"/>
          <w:sz w:val="28"/>
          <w:szCs w:val="28"/>
        </w:rPr>
        <w:t xml:space="preserve"> года не </w:t>
      </w:r>
      <w:r w:rsidR="00391487">
        <w:rPr>
          <w:rFonts w:eastAsia="Arial Unicode MS"/>
          <w:color w:val="000000"/>
          <w:sz w:val="28"/>
          <w:szCs w:val="28"/>
        </w:rPr>
        <w:t>зарегистрировано.</w:t>
      </w:r>
    </w:p>
    <w:p w:rsidR="002E5420" w:rsidRDefault="002E5420" w:rsidP="005514C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Arial Unicode MS"/>
          <w:color w:val="000000"/>
          <w:sz w:val="28"/>
          <w:szCs w:val="28"/>
        </w:rPr>
      </w:pPr>
    </w:p>
    <w:p w:rsidR="002E5420" w:rsidRDefault="00E509C1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Итоги мониторинга восприятия уровня коррупции </w:t>
      </w:r>
    </w:p>
    <w:p w:rsidR="00E509C1" w:rsidRDefault="00BC4EC9" w:rsidP="00B85687">
      <w:pPr>
        <w:spacing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на территории </w:t>
      </w:r>
      <w:r w:rsidR="00F53583">
        <w:rPr>
          <w:rFonts w:eastAsia="Arial Unicode MS"/>
          <w:b/>
          <w:color w:val="000000"/>
          <w:sz w:val="28"/>
          <w:szCs w:val="28"/>
        </w:rPr>
        <w:t>Вараксинского</w:t>
      </w:r>
      <w:r w:rsidR="00022ED6" w:rsidRPr="00022ED6">
        <w:rPr>
          <w:rFonts w:eastAsia="Arial Unicode MS"/>
          <w:b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b/>
          <w:color w:val="000000"/>
          <w:sz w:val="28"/>
          <w:szCs w:val="28"/>
        </w:rPr>
        <w:t>Кыштовского</w:t>
      </w:r>
      <w:r w:rsidR="00E509C1" w:rsidRPr="00065C87">
        <w:rPr>
          <w:rFonts w:cs="Times New Roman"/>
          <w:b/>
          <w:sz w:val="28"/>
          <w:szCs w:val="28"/>
        </w:rPr>
        <w:t xml:space="preserve"> </w:t>
      </w:r>
      <w:r w:rsidR="00022ED6">
        <w:rPr>
          <w:rFonts w:cs="Times New Roman"/>
          <w:b/>
          <w:sz w:val="28"/>
          <w:szCs w:val="28"/>
        </w:rPr>
        <w:t xml:space="preserve"> </w:t>
      </w:r>
      <w:r w:rsidR="002E5420">
        <w:rPr>
          <w:rFonts w:cs="Times New Roman"/>
          <w:b/>
          <w:sz w:val="28"/>
          <w:szCs w:val="28"/>
        </w:rPr>
        <w:t xml:space="preserve"> района</w:t>
      </w:r>
    </w:p>
    <w:p w:rsidR="00080743" w:rsidRPr="00391487" w:rsidRDefault="00080743" w:rsidP="00B85687">
      <w:pPr>
        <w:spacing w:line="240" w:lineRule="auto"/>
        <w:ind w:firstLine="708"/>
        <w:jc w:val="both"/>
        <w:rPr>
          <w:rFonts w:cs="Times New Roman"/>
          <w:sz w:val="28"/>
          <w:szCs w:val="28"/>
        </w:rPr>
      </w:pPr>
    </w:p>
    <w:p w:rsidR="00080743" w:rsidRDefault="002E5420" w:rsidP="00B85687">
      <w:pPr>
        <w:tabs>
          <w:tab w:val="left" w:pos="9781"/>
        </w:tabs>
        <w:spacing w:line="240" w:lineRule="auto"/>
        <w:ind w:right="-142" w:firstLine="567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Администрацией </w:t>
      </w:r>
      <w:r w:rsidR="00022ED6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022ED6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>
        <w:rPr>
          <w:rFonts w:eastAsia="Times New Roman" w:cs="Times New Roman"/>
          <w:sz w:val="28"/>
          <w:szCs w:val="28"/>
          <w:lang w:eastAsia="ru-RU"/>
        </w:rPr>
        <w:t xml:space="preserve"> района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проведено 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мероприяти</w:t>
      </w:r>
      <w:r w:rsidR="00080743">
        <w:rPr>
          <w:rFonts w:eastAsia="Times New Roman" w:cs="Times New Roman"/>
          <w:sz w:val="28"/>
          <w:szCs w:val="28"/>
          <w:lang w:eastAsia="ru-RU"/>
        </w:rPr>
        <w:t>е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>
        <w:rPr>
          <w:rFonts w:eastAsia="Times New Roman" w:cs="Times New Roman"/>
          <w:sz w:val="28"/>
          <w:szCs w:val="28"/>
          <w:lang w:eastAsia="ru-RU"/>
        </w:rPr>
        <w:t>антикоррупционной направленности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,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соответствую</w:t>
      </w:r>
      <w:r w:rsidR="00080743">
        <w:rPr>
          <w:rFonts w:eastAsia="Times New Roman" w:cs="Times New Roman"/>
          <w:sz w:val="28"/>
          <w:szCs w:val="28"/>
          <w:lang w:eastAsia="ru-RU"/>
        </w:rPr>
        <w:t>щее н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ациональной стратегии противодействия коррупции, в которой одной из необходимых для принятия мер обозначено</w:t>
      </w:r>
      <w:r w:rsidR="00080743">
        <w:rPr>
          <w:rFonts w:eastAsia="Times New Roman" w:cs="Times New Roman"/>
          <w:sz w:val="28"/>
          <w:szCs w:val="28"/>
          <w:lang w:eastAsia="ru-RU"/>
        </w:rPr>
        <w:t xml:space="preserve"> требование</w:t>
      </w:r>
      <w:r w:rsidR="0047339E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организовать проведение социологических </w:t>
      </w:r>
      <w:r w:rsidR="008424D6">
        <w:rPr>
          <w:rFonts w:eastAsia="Times New Roman" w:cs="Times New Roman"/>
          <w:sz w:val="28"/>
          <w:szCs w:val="28"/>
          <w:lang w:eastAsia="ru-RU"/>
        </w:rPr>
        <w:t>опросов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среди всех социальных слоев населения</w:t>
      </w:r>
      <w:r w:rsidR="00080743">
        <w:rPr>
          <w:rFonts w:eastAsia="Times New Roman" w:cs="Times New Roman"/>
          <w:sz w:val="28"/>
          <w:szCs w:val="28"/>
          <w:lang w:eastAsia="ru-RU"/>
        </w:rPr>
        <w:t>.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Проведение периодических социологических </w:t>
      </w:r>
      <w:r w:rsidR="008424D6">
        <w:rPr>
          <w:rFonts w:eastAsia="Times New Roman" w:cs="Times New Roman"/>
          <w:sz w:val="28"/>
          <w:szCs w:val="28"/>
          <w:lang w:eastAsia="ru-RU"/>
        </w:rPr>
        <w:t>опросов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080743">
        <w:rPr>
          <w:rFonts w:eastAsia="Times New Roman" w:cs="Times New Roman"/>
          <w:sz w:val="28"/>
          <w:szCs w:val="28"/>
          <w:lang w:eastAsia="ru-RU"/>
        </w:rPr>
        <w:t>является действенным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инструмент</w:t>
      </w:r>
      <w:r w:rsidR="00080743">
        <w:rPr>
          <w:rFonts w:eastAsia="Times New Roman" w:cs="Times New Roman"/>
          <w:sz w:val="28"/>
          <w:szCs w:val="28"/>
          <w:lang w:eastAsia="ru-RU"/>
        </w:rPr>
        <w:t>ом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 xml:space="preserve"> для определения объективного уровня коррумпированности </w:t>
      </w:r>
      <w:r w:rsidR="00080743">
        <w:rPr>
          <w:rFonts w:eastAsia="Times New Roman" w:cs="Times New Roman"/>
          <w:sz w:val="28"/>
          <w:szCs w:val="28"/>
          <w:lang w:eastAsia="ru-RU"/>
        </w:rPr>
        <w:t>в регионах</w:t>
      </w:r>
      <w:r w:rsidR="00080743" w:rsidRPr="00260772">
        <w:rPr>
          <w:rFonts w:eastAsia="Times New Roman" w:cs="Times New Roman"/>
          <w:sz w:val="28"/>
          <w:szCs w:val="28"/>
          <w:lang w:eastAsia="ru-RU"/>
        </w:rPr>
        <w:t>, отслеживания эффективности принимаемых антикоррупционных мер, а также разработки и корректировки плана мероприятий по противодействию коррупции.</w:t>
      </w:r>
    </w:p>
    <w:p w:rsidR="00FD6AF9" w:rsidRPr="003C7A25" w:rsidRDefault="008424D6" w:rsidP="003C7A25">
      <w:pPr>
        <w:pStyle w:val="a3"/>
        <w:spacing w:before="0" w:after="0"/>
        <w:ind w:firstLine="720"/>
        <w:contextualSpacing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t xml:space="preserve">Степень доверия к органам местного самоуправления со стороны граждан, проживающих на территории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 </w:t>
      </w:r>
      <w:r w:rsidR="0057105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оценивается в 9 баллов из 10, </w:t>
      </w:r>
      <w:r>
        <w:rPr>
          <w:rStyle w:val="af5"/>
          <w:color w:val="000000"/>
          <w:spacing w:val="4"/>
          <w:sz w:val="28"/>
          <w:szCs w:val="28"/>
        </w:rPr>
        <w:t>уровень коррумпированности  — 1.</w:t>
      </w:r>
    </w:p>
    <w:p w:rsidR="008424D6" w:rsidRPr="008424D6" w:rsidRDefault="008424D6" w:rsidP="008424D6">
      <w:pPr>
        <w:pStyle w:val="ConsPlusNormal"/>
        <w:ind w:firstLine="709"/>
        <w:jc w:val="both"/>
        <w:rPr>
          <w:sz w:val="26"/>
          <w:szCs w:val="26"/>
        </w:rPr>
      </w:pPr>
    </w:p>
    <w:p w:rsidR="00E509C1" w:rsidRPr="00065C87" w:rsidRDefault="00E509C1" w:rsidP="00B85687">
      <w:pPr>
        <w:autoSpaceDE w:val="0"/>
        <w:autoSpaceDN w:val="0"/>
        <w:adjustRightInd w:val="0"/>
        <w:spacing w:line="240" w:lineRule="auto"/>
        <w:jc w:val="center"/>
        <w:rPr>
          <w:rFonts w:cs="Times New Roman"/>
          <w:b/>
          <w:sz w:val="28"/>
          <w:szCs w:val="28"/>
        </w:rPr>
      </w:pPr>
      <w:r w:rsidRPr="00065C87">
        <w:rPr>
          <w:rFonts w:cs="Times New Roman"/>
          <w:b/>
          <w:sz w:val="28"/>
          <w:szCs w:val="28"/>
        </w:rPr>
        <w:t xml:space="preserve">Информация о функциях, входящих в должностные обязанности лиц, замещающих </w:t>
      </w:r>
      <w:r w:rsidRPr="009250C8">
        <w:rPr>
          <w:rFonts w:cs="Times New Roman"/>
          <w:b/>
          <w:sz w:val="28"/>
          <w:szCs w:val="28"/>
        </w:rPr>
        <w:t>должности</w:t>
      </w:r>
      <w:r w:rsidR="005A7A15" w:rsidRPr="009250C8">
        <w:rPr>
          <w:rFonts w:cs="Times New Roman"/>
          <w:b/>
          <w:sz w:val="28"/>
          <w:szCs w:val="28"/>
        </w:rPr>
        <w:t xml:space="preserve"> муниципальной службы</w:t>
      </w:r>
      <w:r w:rsidRPr="009250C8">
        <w:rPr>
          <w:rFonts w:cs="Times New Roman"/>
          <w:b/>
          <w:sz w:val="28"/>
          <w:szCs w:val="28"/>
        </w:rPr>
        <w:t xml:space="preserve"> </w:t>
      </w:r>
      <w:r w:rsidR="005A7A15" w:rsidRPr="009250C8">
        <w:rPr>
          <w:rFonts w:cs="Times New Roman"/>
          <w:b/>
          <w:sz w:val="28"/>
          <w:szCs w:val="28"/>
        </w:rPr>
        <w:t>администрации</w:t>
      </w:r>
      <w:r w:rsidR="005A7A15">
        <w:rPr>
          <w:rFonts w:cs="Times New Roman"/>
          <w:b/>
          <w:sz w:val="28"/>
          <w:szCs w:val="28"/>
        </w:rPr>
        <w:t xml:space="preserve"> </w:t>
      </w:r>
      <w:r w:rsidR="00F53583">
        <w:rPr>
          <w:rFonts w:eastAsia="Arial Unicode MS"/>
          <w:b/>
          <w:color w:val="000000"/>
          <w:sz w:val="28"/>
          <w:szCs w:val="28"/>
        </w:rPr>
        <w:t>Вараксинского</w:t>
      </w:r>
      <w:r w:rsidR="0057105B" w:rsidRPr="0057105B">
        <w:rPr>
          <w:rFonts w:eastAsia="Arial Unicode MS"/>
          <w:b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b/>
          <w:color w:val="000000"/>
          <w:sz w:val="28"/>
          <w:szCs w:val="28"/>
        </w:rPr>
        <w:t>Кыштовского</w:t>
      </w:r>
      <w:r w:rsidR="0057105B">
        <w:rPr>
          <w:rFonts w:cs="Times New Roman"/>
          <w:b/>
          <w:sz w:val="28"/>
          <w:szCs w:val="28"/>
        </w:rPr>
        <w:t xml:space="preserve"> </w:t>
      </w:r>
      <w:r w:rsidR="009A1477">
        <w:rPr>
          <w:rFonts w:cs="Times New Roman"/>
          <w:b/>
          <w:sz w:val="28"/>
          <w:szCs w:val="28"/>
        </w:rPr>
        <w:t>района</w:t>
      </w:r>
      <w:r w:rsidRPr="00065C87">
        <w:rPr>
          <w:rFonts w:cs="Times New Roman"/>
          <w:b/>
          <w:sz w:val="28"/>
          <w:szCs w:val="28"/>
        </w:rPr>
        <w:t xml:space="preserve">, исполнение которых </w:t>
      </w:r>
      <w:r w:rsidRPr="00065C87">
        <w:rPr>
          <w:rFonts w:cs="Times New Roman"/>
          <w:b/>
          <w:sz w:val="28"/>
          <w:szCs w:val="28"/>
        </w:rPr>
        <w:lastRenderedPageBreak/>
        <w:t>связано с риском коррупции</w:t>
      </w:r>
    </w:p>
    <w:p w:rsidR="00E509C1" w:rsidRPr="00065C87" w:rsidRDefault="00E509C1" w:rsidP="00B85687">
      <w:pPr>
        <w:autoSpaceDE w:val="0"/>
        <w:autoSpaceDN w:val="0"/>
        <w:adjustRightInd w:val="0"/>
        <w:spacing w:line="240" w:lineRule="auto"/>
        <w:contextualSpacing/>
        <w:jc w:val="center"/>
        <w:rPr>
          <w:rFonts w:cs="Times New Roman"/>
          <w:b/>
          <w:sz w:val="28"/>
          <w:szCs w:val="28"/>
        </w:rPr>
      </w:pPr>
    </w:p>
    <w:p w:rsidR="00E509C1" w:rsidRDefault="00E509C1" w:rsidP="00B85687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 w:val="28"/>
          <w:szCs w:val="28"/>
        </w:rPr>
      </w:pPr>
      <w:r w:rsidRPr="00065C87">
        <w:rPr>
          <w:rFonts w:cs="Times New Roman"/>
          <w:sz w:val="28"/>
          <w:szCs w:val="28"/>
        </w:rPr>
        <w:t>Вероятность риска коррупции существует при исполнении лицами, замещающими должности</w:t>
      </w:r>
      <w:r w:rsidR="005A7A15">
        <w:rPr>
          <w:rFonts w:cs="Times New Roman"/>
          <w:sz w:val="28"/>
          <w:szCs w:val="28"/>
        </w:rPr>
        <w:t xml:space="preserve"> муниципальной службы администрации </w:t>
      </w:r>
      <w:r w:rsidR="0057105B">
        <w:rPr>
          <w:rFonts w:cs="Times New Roman"/>
          <w:sz w:val="28"/>
          <w:szCs w:val="28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9A1477">
        <w:rPr>
          <w:rFonts w:cs="Times New Roman"/>
          <w:sz w:val="28"/>
          <w:szCs w:val="28"/>
        </w:rPr>
        <w:t xml:space="preserve"> района</w:t>
      </w:r>
      <w:r w:rsidRPr="00065C87">
        <w:rPr>
          <w:rFonts w:cs="Times New Roman"/>
          <w:sz w:val="28"/>
          <w:szCs w:val="28"/>
        </w:rPr>
        <w:t>, отвечающих следующим критериям: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4F5590">
        <w:rPr>
          <w:rFonts w:ascii="Times New Roman" w:hAnsi="Times New Roman"/>
          <w:sz w:val="28"/>
          <w:szCs w:val="28"/>
        </w:rPr>
        <w:t xml:space="preserve">существление постоянно, временно или в соответствии со </w:t>
      </w:r>
      <w:r>
        <w:rPr>
          <w:rFonts w:ascii="Times New Roman" w:hAnsi="Times New Roman"/>
          <w:sz w:val="28"/>
          <w:szCs w:val="28"/>
        </w:rPr>
        <w:t>специ</w:t>
      </w:r>
      <w:r w:rsidRPr="004F5590">
        <w:rPr>
          <w:rFonts w:ascii="Times New Roman" w:hAnsi="Times New Roman"/>
          <w:sz w:val="28"/>
          <w:szCs w:val="28"/>
        </w:rPr>
        <w:t>альными полномочиями организационно-распорядительных</w:t>
      </w:r>
      <w:r>
        <w:rPr>
          <w:rFonts w:ascii="Times New Roman" w:hAnsi="Times New Roman"/>
          <w:sz w:val="28"/>
          <w:szCs w:val="28"/>
        </w:rPr>
        <w:t>, кадровых</w:t>
      </w:r>
      <w:r w:rsidRPr="004F5590">
        <w:rPr>
          <w:rFonts w:ascii="Times New Roman" w:hAnsi="Times New Roman"/>
          <w:sz w:val="28"/>
          <w:szCs w:val="28"/>
        </w:rPr>
        <w:t xml:space="preserve"> или административно-хозяйственных функций;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4F5590">
        <w:rPr>
          <w:rFonts w:ascii="Times New Roman" w:hAnsi="Times New Roman"/>
          <w:sz w:val="28"/>
          <w:szCs w:val="28"/>
        </w:rPr>
        <w:t>существление контрольных и надзорных мероприятий;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редоставление муниципальных услуг гражданам;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принятие решений о распределении бюджетных средств, субсидий, межбюджетных трансфертов;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принятие решений по выдаче разрешений;</w:t>
      </w:r>
    </w:p>
    <w:p w:rsidR="00E90C8A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(или) принятие решений, связанных с осуществлением муниципальных закупок;</w:t>
      </w:r>
    </w:p>
    <w:p w:rsidR="00E90C8A" w:rsidRPr="004F5590" w:rsidRDefault="00E90C8A" w:rsidP="00E90C8A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4F5590">
        <w:rPr>
          <w:rFonts w:ascii="Times New Roman" w:hAnsi="Times New Roman"/>
          <w:sz w:val="28"/>
          <w:szCs w:val="28"/>
        </w:rPr>
        <w:t>одготовку и (или) принятие решений по целевым программам, предусматривающим выделение бюджетных средств;</w:t>
      </w:r>
    </w:p>
    <w:p w:rsidR="00E90C8A" w:rsidRDefault="00E90C8A" w:rsidP="00E90C8A">
      <w:pPr>
        <w:pStyle w:val="a3"/>
        <w:spacing w:before="0" w:after="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4F5590">
        <w:rPr>
          <w:sz w:val="28"/>
          <w:szCs w:val="28"/>
        </w:rPr>
        <w:t>одготовку и (или) принятие решений, связанных с назначением на коррупционно опасные должности</w:t>
      </w:r>
      <w:r>
        <w:rPr>
          <w:sz w:val="28"/>
          <w:szCs w:val="28"/>
        </w:rPr>
        <w:t>:</w:t>
      </w:r>
    </w:p>
    <w:p w:rsidR="00E90C8A" w:rsidRPr="00E041C9" w:rsidRDefault="00E90C8A" w:rsidP="00CB5626">
      <w:pPr>
        <w:autoSpaceDE w:val="0"/>
        <w:autoSpaceDN w:val="0"/>
        <w:adjustRightInd w:val="0"/>
        <w:spacing w:line="240" w:lineRule="auto"/>
        <w:jc w:val="both"/>
        <w:rPr>
          <w:rFonts w:cs="Times New Roman"/>
          <w:sz w:val="28"/>
          <w:szCs w:val="28"/>
        </w:rPr>
      </w:pPr>
    </w:p>
    <w:p w:rsidR="009250C8" w:rsidRDefault="00903297" w:rsidP="00B85687">
      <w:pPr>
        <w:spacing w:line="240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Предложения по минимизации </w:t>
      </w:r>
      <w:r w:rsidR="003C6F52">
        <w:rPr>
          <w:rFonts w:cs="Times New Roman"/>
          <w:b/>
          <w:bCs/>
          <w:sz w:val="28"/>
          <w:szCs w:val="28"/>
        </w:rPr>
        <w:t>(нейтрализации) коррупционных рисков</w:t>
      </w:r>
    </w:p>
    <w:p w:rsidR="003C6F52" w:rsidRDefault="003C6F52" w:rsidP="00B85687">
      <w:pPr>
        <w:spacing w:line="240" w:lineRule="auto"/>
        <w:jc w:val="both"/>
        <w:rPr>
          <w:rFonts w:cs="Times New Roman"/>
          <w:b/>
          <w:bCs/>
          <w:sz w:val="28"/>
          <w:szCs w:val="28"/>
        </w:rPr>
      </w:pPr>
    </w:p>
    <w:p w:rsidR="003C6F52" w:rsidRDefault="003C6F52" w:rsidP="00B85687">
      <w:pPr>
        <w:spacing w:line="240" w:lineRule="auto"/>
        <w:jc w:val="both"/>
        <w:rPr>
          <w:rFonts w:cs="Times New Roman"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ab/>
      </w:r>
      <w:r w:rsidRPr="003C6F52">
        <w:rPr>
          <w:rFonts w:cs="Times New Roman"/>
          <w:bCs/>
          <w:sz w:val="28"/>
          <w:szCs w:val="28"/>
        </w:rPr>
        <w:t>В целях повышения эффективности мероприятий</w:t>
      </w:r>
      <w:r>
        <w:rPr>
          <w:rFonts w:cs="Times New Roman"/>
          <w:bCs/>
          <w:sz w:val="28"/>
          <w:szCs w:val="28"/>
        </w:rPr>
        <w:t xml:space="preserve"> по противодействию коррупции</w:t>
      </w:r>
      <w:r w:rsidRPr="003C6F52">
        <w:rPr>
          <w:rFonts w:cs="Times New Roman"/>
          <w:bCs/>
          <w:sz w:val="28"/>
          <w:szCs w:val="28"/>
        </w:rPr>
        <w:t xml:space="preserve"> </w:t>
      </w:r>
      <w:r>
        <w:rPr>
          <w:rFonts w:cs="Times New Roman"/>
          <w:bCs/>
          <w:sz w:val="28"/>
          <w:szCs w:val="28"/>
        </w:rPr>
        <w:t xml:space="preserve">в администрации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57105B">
        <w:rPr>
          <w:rFonts w:cs="Times New Roman"/>
          <w:bCs/>
          <w:sz w:val="28"/>
          <w:szCs w:val="28"/>
        </w:rPr>
        <w:t xml:space="preserve"> </w:t>
      </w:r>
      <w:r w:rsidR="009A1477">
        <w:rPr>
          <w:rFonts w:cs="Times New Roman"/>
          <w:bCs/>
          <w:sz w:val="28"/>
          <w:szCs w:val="28"/>
        </w:rPr>
        <w:t xml:space="preserve"> района</w:t>
      </w:r>
      <w:r>
        <w:rPr>
          <w:rFonts w:cs="Times New Roman"/>
          <w:bCs/>
          <w:sz w:val="28"/>
          <w:szCs w:val="28"/>
        </w:rPr>
        <w:t xml:space="preserve">, </w:t>
      </w:r>
      <w:r w:rsidRPr="003C6F52">
        <w:rPr>
          <w:rFonts w:cs="Times New Roman"/>
          <w:bCs/>
          <w:sz w:val="28"/>
          <w:szCs w:val="28"/>
        </w:rPr>
        <w:t xml:space="preserve"> минимизации (нейтрализации) коррупционных рисков</w:t>
      </w:r>
      <w:r>
        <w:rPr>
          <w:rFonts w:cs="Times New Roman"/>
          <w:bCs/>
          <w:sz w:val="28"/>
          <w:szCs w:val="28"/>
        </w:rPr>
        <w:t xml:space="preserve"> необходимо:</w:t>
      </w:r>
    </w:p>
    <w:p w:rsidR="00AF6EE7" w:rsidRDefault="00AF6EE7" w:rsidP="00B85687">
      <w:pPr>
        <w:spacing w:line="240" w:lineRule="auto"/>
        <w:jc w:val="both"/>
        <w:rPr>
          <w:rFonts w:cs="Times New Roman"/>
          <w:bCs/>
          <w:sz w:val="28"/>
          <w:szCs w:val="28"/>
        </w:rPr>
      </w:pPr>
    </w:p>
    <w:p w:rsidR="00AF6EE7" w:rsidRDefault="002C542C" w:rsidP="00655729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F6EE7">
        <w:rPr>
          <w:sz w:val="28"/>
          <w:szCs w:val="28"/>
        </w:rPr>
        <w:t>. Информировать население о возможности использования телефонов   «горячей линии»</w:t>
      </w:r>
      <w:r w:rsidR="007D6905">
        <w:rPr>
          <w:sz w:val="28"/>
          <w:szCs w:val="28"/>
        </w:rPr>
        <w:t xml:space="preserve"> администрации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57105B">
        <w:rPr>
          <w:sz w:val="28"/>
          <w:szCs w:val="28"/>
        </w:rPr>
        <w:t xml:space="preserve"> </w:t>
      </w:r>
      <w:r w:rsidR="009A1477">
        <w:rPr>
          <w:sz w:val="28"/>
          <w:szCs w:val="28"/>
        </w:rPr>
        <w:t xml:space="preserve"> района</w:t>
      </w:r>
      <w:r w:rsidR="00AF6EE7">
        <w:rPr>
          <w:sz w:val="28"/>
          <w:szCs w:val="28"/>
        </w:rPr>
        <w:t xml:space="preserve"> при возникновении фактов коррупционно</w:t>
      </w:r>
      <w:r w:rsidR="007D6905">
        <w:rPr>
          <w:sz w:val="28"/>
          <w:szCs w:val="28"/>
        </w:rPr>
        <w:t>го</w:t>
      </w:r>
      <w:r w:rsidR="00AF6EE7">
        <w:rPr>
          <w:sz w:val="28"/>
          <w:szCs w:val="28"/>
        </w:rPr>
        <w:t xml:space="preserve"> поведени</w:t>
      </w:r>
      <w:r w:rsidR="007D6905">
        <w:rPr>
          <w:sz w:val="28"/>
          <w:szCs w:val="28"/>
        </w:rPr>
        <w:t>я со стороны муниципальных служащих</w:t>
      </w:r>
      <w:r w:rsidR="00AF6EE7">
        <w:rPr>
          <w:sz w:val="28"/>
          <w:szCs w:val="28"/>
        </w:rPr>
        <w:t>;</w:t>
      </w:r>
    </w:p>
    <w:p w:rsidR="002C542C" w:rsidRDefault="002C542C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Привести в соответствие регламенты по предоставлению муниципальных услуг с обеспечением соответствующего контроля;</w:t>
      </w:r>
      <w:r w:rsidRPr="00FE4DBB">
        <w:rPr>
          <w:sz w:val="28"/>
          <w:szCs w:val="28"/>
        </w:rPr>
        <w:t xml:space="preserve"> </w:t>
      </w:r>
    </w:p>
    <w:p w:rsidR="00AF6EE7" w:rsidRDefault="007D6905" w:rsidP="00655729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9763B">
        <w:rPr>
          <w:sz w:val="28"/>
          <w:szCs w:val="28"/>
        </w:rPr>
        <w:t xml:space="preserve"> Р</w:t>
      </w:r>
      <w:r>
        <w:rPr>
          <w:sz w:val="28"/>
          <w:szCs w:val="28"/>
        </w:rPr>
        <w:t xml:space="preserve">уководителям </w:t>
      </w:r>
      <w:r w:rsidR="00655729">
        <w:rPr>
          <w:sz w:val="28"/>
          <w:szCs w:val="28"/>
        </w:rPr>
        <w:t>отраслевых (функциональных) органов</w:t>
      </w:r>
      <w:r>
        <w:rPr>
          <w:sz w:val="28"/>
          <w:szCs w:val="28"/>
        </w:rPr>
        <w:t xml:space="preserve"> </w:t>
      </w:r>
      <w:r w:rsidR="00AF6EE7">
        <w:rPr>
          <w:sz w:val="28"/>
          <w:szCs w:val="28"/>
        </w:rPr>
        <w:t xml:space="preserve">принимать </w:t>
      </w:r>
      <w:r>
        <w:rPr>
          <w:sz w:val="28"/>
          <w:szCs w:val="28"/>
        </w:rPr>
        <w:t xml:space="preserve">профилактические </w:t>
      </w:r>
      <w:r w:rsidR="00AF6EE7">
        <w:rPr>
          <w:sz w:val="28"/>
          <w:szCs w:val="28"/>
        </w:rPr>
        <w:t xml:space="preserve">меры, направленные на недопущение совершения правонарушений </w:t>
      </w:r>
      <w:r>
        <w:rPr>
          <w:sz w:val="28"/>
          <w:szCs w:val="28"/>
        </w:rPr>
        <w:t>со стороны подчиненных   при</w:t>
      </w:r>
      <w:r w:rsidR="00AF6EE7">
        <w:rPr>
          <w:sz w:val="28"/>
          <w:szCs w:val="28"/>
        </w:rPr>
        <w:t xml:space="preserve"> исполнени</w:t>
      </w:r>
      <w:r>
        <w:rPr>
          <w:sz w:val="28"/>
          <w:szCs w:val="28"/>
        </w:rPr>
        <w:t>и</w:t>
      </w:r>
      <w:r w:rsidR="00AF6EE7">
        <w:rPr>
          <w:sz w:val="28"/>
          <w:szCs w:val="28"/>
        </w:rPr>
        <w:t xml:space="preserve"> ими должностных обязанностей</w:t>
      </w:r>
      <w:r w:rsidR="00432FDC">
        <w:rPr>
          <w:sz w:val="28"/>
          <w:szCs w:val="28"/>
        </w:rPr>
        <w:t>, обеспечивать профессиональное становление, развитие и адаптацию к квалифицированному исполнению должностных обязанностей вновь назначенных служащих</w:t>
      </w:r>
      <w:r w:rsidR="00AF6EE7">
        <w:rPr>
          <w:sz w:val="28"/>
          <w:szCs w:val="28"/>
        </w:rPr>
        <w:t>;</w:t>
      </w:r>
    </w:p>
    <w:p w:rsidR="00AF6EE7" w:rsidRDefault="007D6905" w:rsidP="00BB097C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П</w:t>
      </w:r>
      <w:r w:rsidR="00AF6EE7">
        <w:rPr>
          <w:sz w:val="28"/>
          <w:szCs w:val="28"/>
        </w:rPr>
        <w:t>ридава</w:t>
      </w:r>
      <w:r>
        <w:rPr>
          <w:sz w:val="28"/>
          <w:szCs w:val="28"/>
        </w:rPr>
        <w:t>ть гласности</w:t>
      </w:r>
      <w:r w:rsidR="00AF6EE7">
        <w:rPr>
          <w:sz w:val="28"/>
          <w:szCs w:val="28"/>
        </w:rPr>
        <w:t xml:space="preserve"> кажд</w:t>
      </w:r>
      <w:r>
        <w:rPr>
          <w:sz w:val="28"/>
          <w:szCs w:val="28"/>
        </w:rPr>
        <w:t>ый</w:t>
      </w:r>
      <w:r w:rsidR="00AF6EE7">
        <w:rPr>
          <w:sz w:val="28"/>
          <w:szCs w:val="28"/>
        </w:rPr>
        <w:t xml:space="preserve"> установленн</w:t>
      </w:r>
      <w:r>
        <w:rPr>
          <w:sz w:val="28"/>
          <w:szCs w:val="28"/>
        </w:rPr>
        <w:t>ый</w:t>
      </w:r>
      <w:r w:rsidR="00AF6EE7">
        <w:rPr>
          <w:sz w:val="28"/>
          <w:szCs w:val="28"/>
        </w:rPr>
        <w:t xml:space="preserve"> факт коррупционного правонарушения</w:t>
      </w:r>
      <w:r>
        <w:rPr>
          <w:sz w:val="28"/>
          <w:szCs w:val="28"/>
        </w:rPr>
        <w:t>, допущенный муниципальным служащим</w:t>
      </w:r>
      <w:r w:rsidR="00AF6EE7">
        <w:rPr>
          <w:sz w:val="28"/>
          <w:szCs w:val="28"/>
        </w:rPr>
        <w:t xml:space="preserve">; </w:t>
      </w:r>
    </w:p>
    <w:p w:rsidR="00DA79E4" w:rsidRDefault="007D6905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 Р</w:t>
      </w:r>
      <w:r w:rsidR="00AF6EE7">
        <w:rPr>
          <w:sz w:val="28"/>
          <w:szCs w:val="28"/>
        </w:rPr>
        <w:t xml:space="preserve">ассматривать вопросы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актов, незаконными решений и действий </w:t>
      </w:r>
      <w:r w:rsidR="00AF6EE7">
        <w:rPr>
          <w:sz w:val="28"/>
          <w:szCs w:val="28"/>
        </w:rPr>
        <w:lastRenderedPageBreak/>
        <w:t xml:space="preserve">(бездействия) органов местного самоуправления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57105B">
        <w:rPr>
          <w:sz w:val="28"/>
          <w:szCs w:val="28"/>
        </w:rPr>
        <w:t xml:space="preserve"> </w:t>
      </w:r>
      <w:r w:rsidR="00BB097C">
        <w:rPr>
          <w:sz w:val="28"/>
          <w:szCs w:val="28"/>
        </w:rPr>
        <w:t xml:space="preserve"> района</w:t>
      </w:r>
      <w:r w:rsidR="00DA79E4">
        <w:rPr>
          <w:sz w:val="28"/>
          <w:szCs w:val="28"/>
        </w:rPr>
        <w:t>;</w:t>
      </w:r>
    </w:p>
    <w:p w:rsidR="00C475B2" w:rsidRDefault="00DA79E4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 Принимать меры, направленные на пред</w:t>
      </w:r>
      <w:r w:rsidR="00BB097C">
        <w:rPr>
          <w:sz w:val="28"/>
          <w:szCs w:val="28"/>
        </w:rPr>
        <w:t xml:space="preserve">упреждение нарушений, влекущих </w:t>
      </w:r>
      <w:r>
        <w:rPr>
          <w:sz w:val="28"/>
          <w:szCs w:val="28"/>
        </w:rPr>
        <w:t xml:space="preserve">признание незаконными решений и действий (бездействия) администрации </w:t>
      </w:r>
      <w:r w:rsidR="0057105B">
        <w:rPr>
          <w:sz w:val="28"/>
          <w:szCs w:val="28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 w:rsidR="0057105B"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 w:rsidR="00BB097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>;</w:t>
      </w:r>
    </w:p>
    <w:p w:rsidR="003B0871" w:rsidRDefault="003B0871" w:rsidP="00B85687">
      <w:pPr>
        <w:spacing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7. Рассматривать</w:t>
      </w:r>
      <w:r>
        <w:rPr>
          <w:rFonts w:eastAsia="Times New Roman" w:cs="Times New Roman"/>
          <w:sz w:val="28"/>
          <w:szCs w:val="28"/>
          <w:lang w:eastAsia="ru-RU"/>
        </w:rPr>
        <w:t xml:space="preserve"> и принимать</w:t>
      </w:r>
      <w:r w:rsidR="0079763B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B85687">
        <w:rPr>
          <w:rFonts w:eastAsia="Times New Roman" w:cs="Times New Roman"/>
          <w:sz w:val="28"/>
          <w:szCs w:val="28"/>
          <w:lang w:eastAsia="ru-RU"/>
        </w:rPr>
        <w:t>действенные</w:t>
      </w:r>
      <w:r>
        <w:rPr>
          <w:rFonts w:eastAsia="Times New Roman" w:cs="Times New Roman"/>
          <w:sz w:val="28"/>
          <w:szCs w:val="28"/>
          <w:lang w:eastAsia="ru-RU"/>
        </w:rPr>
        <w:t xml:space="preserve"> меры по </w:t>
      </w:r>
      <w:r w:rsidRPr="003D7811">
        <w:rPr>
          <w:rFonts w:eastAsia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eastAsia="Times New Roman" w:cs="Times New Roman"/>
          <w:sz w:val="28"/>
          <w:szCs w:val="28"/>
          <w:lang w:eastAsia="ru-RU"/>
        </w:rPr>
        <w:t>ям</w:t>
      </w:r>
      <w:r w:rsidRPr="003D7811">
        <w:rPr>
          <w:rFonts w:eastAsia="Times New Roman" w:cs="Times New Roman"/>
          <w:sz w:val="28"/>
          <w:szCs w:val="28"/>
          <w:lang w:eastAsia="ru-RU"/>
        </w:rPr>
        <w:t xml:space="preserve"> граждан на действия (бездействие) работников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Pr="003D7811">
        <w:rPr>
          <w:rFonts w:eastAsia="Times New Roman" w:cs="Times New Roman"/>
          <w:sz w:val="28"/>
          <w:szCs w:val="28"/>
          <w:lang w:eastAsia="ru-RU"/>
        </w:rPr>
        <w:t>органов местного самоуправления</w:t>
      </w:r>
      <w:r>
        <w:rPr>
          <w:rFonts w:eastAsia="Times New Roman" w:cs="Times New Roman"/>
          <w:sz w:val="28"/>
          <w:szCs w:val="28"/>
          <w:lang w:eastAsia="ru-RU"/>
        </w:rPr>
        <w:t>;</w:t>
      </w:r>
    </w:p>
    <w:p w:rsidR="00C475B2" w:rsidRDefault="003B0871" w:rsidP="00E752B2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7D6905">
        <w:rPr>
          <w:sz w:val="28"/>
          <w:szCs w:val="28"/>
        </w:rPr>
        <w:t xml:space="preserve">. </w:t>
      </w:r>
      <w:r w:rsidR="0028644E">
        <w:rPr>
          <w:sz w:val="28"/>
          <w:szCs w:val="28"/>
        </w:rPr>
        <w:t>Проводить антикоррупционное просвещение муниципальных служащих</w:t>
      </w:r>
      <w:r w:rsidR="00C475B2">
        <w:rPr>
          <w:sz w:val="28"/>
          <w:szCs w:val="28"/>
        </w:rPr>
        <w:t xml:space="preserve"> в целях формирования антикоррупционного мировоззрения, нетерпимости к коррупционному поведению, повышению уровня пра</w:t>
      </w:r>
      <w:r w:rsidR="00E752B2">
        <w:rPr>
          <w:sz w:val="28"/>
          <w:szCs w:val="28"/>
        </w:rPr>
        <w:t xml:space="preserve">восознания и правовой культуры </w:t>
      </w:r>
      <w:r w:rsidR="00C475B2">
        <w:rPr>
          <w:sz w:val="28"/>
          <w:szCs w:val="28"/>
        </w:rPr>
        <w:t xml:space="preserve">посредством антикоррупционного консультирования, привлечения к участию в </w:t>
      </w:r>
      <w:r>
        <w:rPr>
          <w:sz w:val="28"/>
          <w:szCs w:val="28"/>
        </w:rPr>
        <w:t xml:space="preserve">обучающих </w:t>
      </w:r>
      <w:r w:rsidR="00C475B2">
        <w:rPr>
          <w:sz w:val="28"/>
          <w:szCs w:val="28"/>
        </w:rPr>
        <w:t>семинарах;</w:t>
      </w:r>
    </w:p>
    <w:p w:rsidR="00AF6EE7" w:rsidRDefault="003B0871" w:rsidP="00E752B2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2C542C">
        <w:rPr>
          <w:sz w:val="28"/>
          <w:szCs w:val="28"/>
        </w:rPr>
        <w:t>. Повы</w:t>
      </w:r>
      <w:r w:rsidR="00473245">
        <w:rPr>
          <w:sz w:val="28"/>
          <w:szCs w:val="28"/>
        </w:rPr>
        <w:t>сить</w:t>
      </w:r>
      <w:r w:rsidR="002C542C">
        <w:rPr>
          <w:sz w:val="28"/>
          <w:szCs w:val="28"/>
        </w:rPr>
        <w:t xml:space="preserve"> эффективност</w:t>
      </w:r>
      <w:r w:rsidR="00473245">
        <w:rPr>
          <w:sz w:val="28"/>
          <w:szCs w:val="28"/>
        </w:rPr>
        <w:t>ь</w:t>
      </w:r>
      <w:r w:rsidR="002C542C">
        <w:rPr>
          <w:sz w:val="28"/>
          <w:szCs w:val="28"/>
        </w:rPr>
        <w:t xml:space="preserve"> работы </w:t>
      </w:r>
      <w:r w:rsidR="002C542C" w:rsidRPr="003D7811">
        <w:rPr>
          <w:rFonts w:eastAsia="Times New Roman" w:cs="Times New Roman"/>
          <w:sz w:val="28"/>
          <w:szCs w:val="28"/>
          <w:lang w:eastAsia="ru-RU"/>
        </w:rPr>
        <w:t>комиссии по соблюдению требований к служебному поведению муниципальных служ</w:t>
      </w:r>
      <w:r w:rsidR="002C542C">
        <w:rPr>
          <w:rFonts w:eastAsia="Times New Roman" w:cs="Times New Roman"/>
          <w:sz w:val="28"/>
          <w:szCs w:val="28"/>
          <w:lang w:eastAsia="ru-RU"/>
        </w:rPr>
        <w:t>ащих и урегулированию конфликта</w:t>
      </w:r>
      <w:r w:rsidR="002C542C" w:rsidRPr="003D7811">
        <w:rPr>
          <w:rFonts w:eastAsia="Times New Roman" w:cs="Times New Roman"/>
          <w:sz w:val="28"/>
          <w:szCs w:val="28"/>
          <w:lang w:eastAsia="ru-RU"/>
        </w:rPr>
        <w:t xml:space="preserve"> интересов;</w:t>
      </w:r>
    </w:p>
    <w:p w:rsidR="003B0871" w:rsidRPr="0057105B" w:rsidRDefault="0057105B" w:rsidP="0057105B">
      <w:pPr>
        <w:spacing w:line="240" w:lineRule="auto"/>
        <w:jc w:val="both"/>
        <w:rPr>
          <w:rFonts w:cs="Times New Roman"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        </w:t>
      </w:r>
      <w:r w:rsidR="003B0871">
        <w:rPr>
          <w:rFonts w:cs="Times New Roman"/>
          <w:bCs/>
          <w:sz w:val="28"/>
          <w:szCs w:val="28"/>
        </w:rPr>
        <w:t>1</w:t>
      </w:r>
      <w:r>
        <w:rPr>
          <w:rFonts w:cs="Times New Roman"/>
          <w:bCs/>
          <w:sz w:val="28"/>
          <w:szCs w:val="28"/>
        </w:rPr>
        <w:t>0</w:t>
      </w:r>
      <w:r w:rsidR="003B0871">
        <w:rPr>
          <w:rFonts w:cs="Times New Roman"/>
          <w:bCs/>
          <w:sz w:val="28"/>
          <w:szCs w:val="28"/>
        </w:rPr>
        <w:t>. Разместить  настоящий О</w:t>
      </w:r>
      <w:r w:rsidR="003B0871" w:rsidRPr="003D7811">
        <w:rPr>
          <w:rFonts w:eastAsia="Times New Roman" w:cs="Times New Roman"/>
          <w:sz w:val="28"/>
          <w:szCs w:val="28"/>
          <w:lang w:eastAsia="ru-RU"/>
        </w:rPr>
        <w:t xml:space="preserve">тчет на официальном сайте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администрации </w:t>
      </w: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F53583">
        <w:rPr>
          <w:rFonts w:eastAsia="Arial Unicode MS"/>
          <w:color w:val="000000"/>
          <w:sz w:val="28"/>
          <w:szCs w:val="28"/>
        </w:rPr>
        <w:t>Вараксинского</w:t>
      </w:r>
      <w:r>
        <w:rPr>
          <w:rFonts w:eastAsia="Arial Unicode MS"/>
          <w:color w:val="000000"/>
          <w:sz w:val="28"/>
          <w:szCs w:val="28"/>
        </w:rPr>
        <w:t xml:space="preserve">  сельсовета </w:t>
      </w:r>
      <w:r w:rsidR="00E009E9">
        <w:rPr>
          <w:rFonts w:eastAsia="Arial Unicode MS"/>
          <w:color w:val="000000"/>
          <w:sz w:val="28"/>
          <w:szCs w:val="28"/>
        </w:rPr>
        <w:t>Кыштовского</w:t>
      </w:r>
      <w:r>
        <w:rPr>
          <w:rFonts w:eastAsia="Arial Unicode MS"/>
          <w:color w:val="000000"/>
          <w:sz w:val="28"/>
          <w:szCs w:val="28"/>
        </w:rPr>
        <w:t xml:space="preserve"> </w:t>
      </w:r>
      <w:r w:rsidR="00E752B2">
        <w:rPr>
          <w:rFonts w:eastAsia="Times New Roman" w:cs="Times New Roman"/>
          <w:sz w:val="28"/>
          <w:szCs w:val="28"/>
          <w:lang w:eastAsia="ru-RU"/>
        </w:rPr>
        <w:t xml:space="preserve">района в информационно-телекоммуникационной </w:t>
      </w:r>
      <w:r w:rsidR="003B0871" w:rsidRPr="003D7811">
        <w:rPr>
          <w:rFonts w:eastAsia="Times New Roman" w:cs="Times New Roman"/>
          <w:sz w:val="28"/>
          <w:szCs w:val="28"/>
          <w:lang w:eastAsia="ru-RU"/>
        </w:rPr>
        <w:t xml:space="preserve"> сети «Интернет».</w:t>
      </w:r>
    </w:p>
    <w:p w:rsidR="00E752B2" w:rsidRDefault="00E752B2" w:rsidP="00B85687">
      <w:pPr>
        <w:spacing w:line="240" w:lineRule="auto"/>
        <w:ind w:firstLine="720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E752B2" w:rsidRDefault="00E752B2" w:rsidP="00B85687">
      <w:pPr>
        <w:spacing w:line="240" w:lineRule="auto"/>
        <w:ind w:firstLine="720"/>
        <w:jc w:val="both"/>
        <w:rPr>
          <w:rFonts w:eastAsia="Times New Roman" w:cs="Times New Roman"/>
          <w:sz w:val="28"/>
          <w:szCs w:val="28"/>
          <w:lang w:eastAsia="ru-RU"/>
        </w:rPr>
      </w:pPr>
    </w:p>
    <w:p w:rsidR="00E752B2" w:rsidRDefault="0057105B" w:rsidP="00E752B2">
      <w:pPr>
        <w:spacing w:line="240" w:lineRule="auto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 xml:space="preserve"> </w:t>
      </w:r>
    </w:p>
    <w:sectPr w:rsidR="00E752B2" w:rsidSect="009A1477">
      <w:headerReference w:type="default" r:id="rId7"/>
      <w:pgSz w:w="11906" w:h="16838"/>
      <w:pgMar w:top="902" w:right="566" w:bottom="125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71AD" w:rsidRDefault="00B371AD" w:rsidP="009A1477">
      <w:pPr>
        <w:spacing w:line="240" w:lineRule="auto"/>
      </w:pPr>
      <w:r>
        <w:separator/>
      </w:r>
    </w:p>
  </w:endnote>
  <w:endnote w:type="continuationSeparator" w:id="0">
    <w:p w:rsidR="00B371AD" w:rsidRDefault="00B371AD" w:rsidP="009A14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71AD" w:rsidRDefault="00B371AD" w:rsidP="009A1477">
      <w:pPr>
        <w:spacing w:line="240" w:lineRule="auto"/>
      </w:pPr>
      <w:r>
        <w:separator/>
      </w:r>
    </w:p>
  </w:footnote>
  <w:footnote w:type="continuationSeparator" w:id="0">
    <w:p w:rsidR="00B371AD" w:rsidRDefault="00B371AD" w:rsidP="009A14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A1477" w:rsidRDefault="0025572F">
    <w:pPr>
      <w:pStyle w:val="a4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F53583">
      <w:rPr>
        <w:noProof/>
      </w:rPr>
      <w:t>3</w:t>
    </w:r>
    <w:r>
      <w:rPr>
        <w:noProof/>
      </w:rPr>
      <w:fldChar w:fldCharType="end"/>
    </w:r>
  </w:p>
  <w:p w:rsidR="009A1477" w:rsidRDefault="009A147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05E0C"/>
    <w:multiLevelType w:val="hybridMultilevel"/>
    <w:tmpl w:val="D9701C22"/>
    <w:lvl w:ilvl="0" w:tplc="8870A412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2ED6828"/>
    <w:multiLevelType w:val="hybridMultilevel"/>
    <w:tmpl w:val="139CC8EC"/>
    <w:lvl w:ilvl="0" w:tplc="F67202A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7012E7F"/>
    <w:multiLevelType w:val="hybridMultilevel"/>
    <w:tmpl w:val="EBA00034"/>
    <w:lvl w:ilvl="0" w:tplc="8ED86E6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8300CE6"/>
    <w:multiLevelType w:val="hybridMultilevel"/>
    <w:tmpl w:val="2B222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C51F9F"/>
    <w:multiLevelType w:val="hybridMultilevel"/>
    <w:tmpl w:val="BC2A3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BB7C1A"/>
    <w:multiLevelType w:val="hybridMultilevel"/>
    <w:tmpl w:val="E13C38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B014EB"/>
    <w:multiLevelType w:val="hybridMultilevel"/>
    <w:tmpl w:val="B3DA38EA"/>
    <w:lvl w:ilvl="0" w:tplc="20BE91D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4A91628D"/>
    <w:multiLevelType w:val="hybridMultilevel"/>
    <w:tmpl w:val="007AA76C"/>
    <w:lvl w:ilvl="0" w:tplc="73784CB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E2B6BA2"/>
    <w:multiLevelType w:val="hybridMultilevel"/>
    <w:tmpl w:val="D07E1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F0705B"/>
    <w:multiLevelType w:val="hybridMultilevel"/>
    <w:tmpl w:val="4EC67760"/>
    <w:lvl w:ilvl="0" w:tplc="DBF8334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 w15:restartNumberingAfterBreak="0">
    <w:nsid w:val="7DD356D3"/>
    <w:multiLevelType w:val="hybridMultilevel"/>
    <w:tmpl w:val="7E84FE9C"/>
    <w:lvl w:ilvl="0" w:tplc="2AFC93E6">
      <w:start w:val="9"/>
      <w:numFmt w:val="decimal"/>
      <w:lvlText w:val="%1."/>
      <w:lvlJc w:val="left"/>
      <w:pPr>
        <w:ind w:left="1068" w:hanging="360"/>
      </w:pPr>
      <w:rPr>
        <w:rFonts w:cs="Tahoma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7"/>
  </w:num>
  <w:num w:numId="7">
    <w:abstractNumId w:val="0"/>
  </w:num>
  <w:num w:numId="8">
    <w:abstractNumId w:val="10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A2A8E"/>
    <w:rsid w:val="000030F7"/>
    <w:rsid w:val="000147EA"/>
    <w:rsid w:val="00022ED6"/>
    <w:rsid w:val="00033C74"/>
    <w:rsid w:val="0004540D"/>
    <w:rsid w:val="00050327"/>
    <w:rsid w:val="0006308E"/>
    <w:rsid w:val="0007524A"/>
    <w:rsid w:val="0007570E"/>
    <w:rsid w:val="00080743"/>
    <w:rsid w:val="000A486A"/>
    <w:rsid w:val="000B45EA"/>
    <w:rsid w:val="000E4622"/>
    <w:rsid w:val="001124EC"/>
    <w:rsid w:val="00113910"/>
    <w:rsid w:val="00122FF6"/>
    <w:rsid w:val="00144202"/>
    <w:rsid w:val="00153F15"/>
    <w:rsid w:val="00161B5A"/>
    <w:rsid w:val="00173510"/>
    <w:rsid w:val="001A28CA"/>
    <w:rsid w:val="001A3316"/>
    <w:rsid w:val="001A4561"/>
    <w:rsid w:val="001B454B"/>
    <w:rsid w:val="001D0B96"/>
    <w:rsid w:val="001F35F9"/>
    <w:rsid w:val="00214271"/>
    <w:rsid w:val="00215736"/>
    <w:rsid w:val="002421E0"/>
    <w:rsid w:val="0024491C"/>
    <w:rsid w:val="002456A1"/>
    <w:rsid w:val="0025572F"/>
    <w:rsid w:val="0028644E"/>
    <w:rsid w:val="00296D42"/>
    <w:rsid w:val="002A0855"/>
    <w:rsid w:val="002A3DB6"/>
    <w:rsid w:val="002C31D8"/>
    <w:rsid w:val="002C542C"/>
    <w:rsid w:val="002D7151"/>
    <w:rsid w:val="002E5420"/>
    <w:rsid w:val="002F6D15"/>
    <w:rsid w:val="00305651"/>
    <w:rsid w:val="0032731B"/>
    <w:rsid w:val="00336FCA"/>
    <w:rsid w:val="00337370"/>
    <w:rsid w:val="00357385"/>
    <w:rsid w:val="00361719"/>
    <w:rsid w:val="00376161"/>
    <w:rsid w:val="00381845"/>
    <w:rsid w:val="00386082"/>
    <w:rsid w:val="00391487"/>
    <w:rsid w:val="003B0871"/>
    <w:rsid w:val="003B5126"/>
    <w:rsid w:val="003C2C6B"/>
    <w:rsid w:val="003C6F52"/>
    <w:rsid w:val="003C7A25"/>
    <w:rsid w:val="003E15E3"/>
    <w:rsid w:val="003E42BE"/>
    <w:rsid w:val="003F4799"/>
    <w:rsid w:val="00403E76"/>
    <w:rsid w:val="0040562E"/>
    <w:rsid w:val="00411BC5"/>
    <w:rsid w:val="0041422A"/>
    <w:rsid w:val="00432FDC"/>
    <w:rsid w:val="004358DE"/>
    <w:rsid w:val="0047291D"/>
    <w:rsid w:val="00473245"/>
    <w:rsid w:val="0047339E"/>
    <w:rsid w:val="00493B43"/>
    <w:rsid w:val="0049476F"/>
    <w:rsid w:val="004F5DA9"/>
    <w:rsid w:val="005216A6"/>
    <w:rsid w:val="00525031"/>
    <w:rsid w:val="005261DA"/>
    <w:rsid w:val="005444A3"/>
    <w:rsid w:val="00547AE2"/>
    <w:rsid w:val="005514C7"/>
    <w:rsid w:val="00556CBC"/>
    <w:rsid w:val="0057105B"/>
    <w:rsid w:val="00572FB6"/>
    <w:rsid w:val="00582EC1"/>
    <w:rsid w:val="00586BB3"/>
    <w:rsid w:val="005A7A15"/>
    <w:rsid w:val="005B47F1"/>
    <w:rsid w:val="005D47A4"/>
    <w:rsid w:val="005E23E3"/>
    <w:rsid w:val="00604639"/>
    <w:rsid w:val="00604D67"/>
    <w:rsid w:val="00623903"/>
    <w:rsid w:val="0063278D"/>
    <w:rsid w:val="00643487"/>
    <w:rsid w:val="00655729"/>
    <w:rsid w:val="006660BD"/>
    <w:rsid w:val="00675CB0"/>
    <w:rsid w:val="00684B5F"/>
    <w:rsid w:val="006A1E9C"/>
    <w:rsid w:val="006C43A0"/>
    <w:rsid w:val="007066CF"/>
    <w:rsid w:val="00712DEE"/>
    <w:rsid w:val="00721524"/>
    <w:rsid w:val="0079763B"/>
    <w:rsid w:val="007B6525"/>
    <w:rsid w:val="007C0211"/>
    <w:rsid w:val="007D61AA"/>
    <w:rsid w:val="007D6905"/>
    <w:rsid w:val="007E7982"/>
    <w:rsid w:val="00800637"/>
    <w:rsid w:val="008014CE"/>
    <w:rsid w:val="00827E86"/>
    <w:rsid w:val="00830C93"/>
    <w:rsid w:val="00831C37"/>
    <w:rsid w:val="008424D6"/>
    <w:rsid w:val="0087087B"/>
    <w:rsid w:val="008861E3"/>
    <w:rsid w:val="00891774"/>
    <w:rsid w:val="00897B4F"/>
    <w:rsid w:val="008B6284"/>
    <w:rsid w:val="008D5FE1"/>
    <w:rsid w:val="008D7A68"/>
    <w:rsid w:val="008F46B1"/>
    <w:rsid w:val="00903297"/>
    <w:rsid w:val="009250C8"/>
    <w:rsid w:val="00952ACB"/>
    <w:rsid w:val="00966D13"/>
    <w:rsid w:val="009705B7"/>
    <w:rsid w:val="009A1477"/>
    <w:rsid w:val="009D1BE9"/>
    <w:rsid w:val="009E2B9C"/>
    <w:rsid w:val="009E7B07"/>
    <w:rsid w:val="00A02968"/>
    <w:rsid w:val="00A04A25"/>
    <w:rsid w:val="00A30304"/>
    <w:rsid w:val="00A47074"/>
    <w:rsid w:val="00A61C68"/>
    <w:rsid w:val="00A62455"/>
    <w:rsid w:val="00A877C7"/>
    <w:rsid w:val="00A90948"/>
    <w:rsid w:val="00AB2836"/>
    <w:rsid w:val="00AC2F67"/>
    <w:rsid w:val="00AD0C95"/>
    <w:rsid w:val="00AE5CF4"/>
    <w:rsid w:val="00AE5D6C"/>
    <w:rsid w:val="00AF6EE7"/>
    <w:rsid w:val="00B123CD"/>
    <w:rsid w:val="00B327C8"/>
    <w:rsid w:val="00B34E67"/>
    <w:rsid w:val="00B371AD"/>
    <w:rsid w:val="00B50728"/>
    <w:rsid w:val="00B537F1"/>
    <w:rsid w:val="00B728B9"/>
    <w:rsid w:val="00B85687"/>
    <w:rsid w:val="00B868CB"/>
    <w:rsid w:val="00B9242D"/>
    <w:rsid w:val="00B94989"/>
    <w:rsid w:val="00B97F60"/>
    <w:rsid w:val="00BA0DA0"/>
    <w:rsid w:val="00BA307B"/>
    <w:rsid w:val="00BB097C"/>
    <w:rsid w:val="00BC0751"/>
    <w:rsid w:val="00BC0CAC"/>
    <w:rsid w:val="00BC3CAC"/>
    <w:rsid w:val="00BC4EC9"/>
    <w:rsid w:val="00BC6FB3"/>
    <w:rsid w:val="00C10D45"/>
    <w:rsid w:val="00C12FCF"/>
    <w:rsid w:val="00C20A76"/>
    <w:rsid w:val="00C338EC"/>
    <w:rsid w:val="00C40CA3"/>
    <w:rsid w:val="00C475B2"/>
    <w:rsid w:val="00C620B1"/>
    <w:rsid w:val="00C62BAF"/>
    <w:rsid w:val="00CA2A8E"/>
    <w:rsid w:val="00CA71FE"/>
    <w:rsid w:val="00CB299F"/>
    <w:rsid w:val="00CB510C"/>
    <w:rsid w:val="00CB5626"/>
    <w:rsid w:val="00CD1533"/>
    <w:rsid w:val="00CE0C93"/>
    <w:rsid w:val="00CE1478"/>
    <w:rsid w:val="00CE1F4A"/>
    <w:rsid w:val="00CF7F80"/>
    <w:rsid w:val="00D01077"/>
    <w:rsid w:val="00D22520"/>
    <w:rsid w:val="00D24DF2"/>
    <w:rsid w:val="00D30EF3"/>
    <w:rsid w:val="00D53318"/>
    <w:rsid w:val="00D77011"/>
    <w:rsid w:val="00D82665"/>
    <w:rsid w:val="00DA3338"/>
    <w:rsid w:val="00DA601B"/>
    <w:rsid w:val="00DA79E4"/>
    <w:rsid w:val="00DC0CA5"/>
    <w:rsid w:val="00DD2F26"/>
    <w:rsid w:val="00DF1C98"/>
    <w:rsid w:val="00DF46B3"/>
    <w:rsid w:val="00E009E9"/>
    <w:rsid w:val="00E06DBA"/>
    <w:rsid w:val="00E12FEF"/>
    <w:rsid w:val="00E3522A"/>
    <w:rsid w:val="00E3749F"/>
    <w:rsid w:val="00E509C1"/>
    <w:rsid w:val="00E61753"/>
    <w:rsid w:val="00E752B2"/>
    <w:rsid w:val="00E77729"/>
    <w:rsid w:val="00E83C69"/>
    <w:rsid w:val="00E90C8A"/>
    <w:rsid w:val="00EB2D1A"/>
    <w:rsid w:val="00EB6174"/>
    <w:rsid w:val="00EC24C9"/>
    <w:rsid w:val="00ED3630"/>
    <w:rsid w:val="00EE17A8"/>
    <w:rsid w:val="00EF5999"/>
    <w:rsid w:val="00F169F8"/>
    <w:rsid w:val="00F53583"/>
    <w:rsid w:val="00F5512B"/>
    <w:rsid w:val="00FB60FE"/>
    <w:rsid w:val="00FC36B1"/>
    <w:rsid w:val="00FC7DF1"/>
    <w:rsid w:val="00FD6AF9"/>
    <w:rsid w:val="00FF202B"/>
    <w:rsid w:val="00FF4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D0FBCED-1BCE-41B9-98BA-0DB475A1C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A8E"/>
    <w:pPr>
      <w:widowControl w:val="0"/>
      <w:suppressAutoHyphens/>
      <w:spacing w:line="100" w:lineRule="atLeast"/>
      <w:textAlignment w:val="baseline"/>
    </w:pPr>
    <w:rPr>
      <w:rFonts w:eastAsia="Andale Sans UI" w:cs="Tahoma"/>
      <w:kern w:val="1"/>
      <w:sz w:val="24"/>
      <w:szCs w:val="24"/>
      <w:lang w:eastAsia="ja-JP" w:bidi="fa-IR"/>
    </w:rPr>
  </w:style>
  <w:style w:type="paragraph" w:styleId="1">
    <w:name w:val="heading 1"/>
    <w:basedOn w:val="a"/>
    <w:next w:val="a"/>
    <w:link w:val="10"/>
    <w:uiPriority w:val="9"/>
    <w:qFormat/>
    <w:rsid w:val="00E509C1"/>
    <w:pPr>
      <w:keepNext/>
      <w:keepLines/>
      <w:widowControl/>
      <w:suppressAutoHyphens w:val="0"/>
      <w:spacing w:before="480" w:line="276" w:lineRule="auto"/>
      <w:textAlignment w:val="auto"/>
      <w:outlineLvl w:val="0"/>
    </w:pPr>
    <w:rPr>
      <w:rFonts w:ascii="Cambria" w:eastAsia="Times New Roman" w:hAnsi="Cambria" w:cs="Times New Roman"/>
      <w:b/>
      <w:bCs/>
      <w:color w:val="365F91"/>
      <w:kern w:val="0"/>
      <w:sz w:val="28"/>
      <w:szCs w:val="28"/>
      <w:lang w:bidi="ar-SA"/>
    </w:rPr>
  </w:style>
  <w:style w:type="paragraph" w:styleId="2">
    <w:name w:val="heading 2"/>
    <w:basedOn w:val="1"/>
    <w:next w:val="a"/>
    <w:link w:val="20"/>
    <w:uiPriority w:val="99"/>
    <w:qFormat/>
    <w:rsid w:val="00E509C1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1"/>
    </w:pPr>
    <w:rPr>
      <w:rFonts w:ascii="Arial" w:hAnsi="Arial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509C1"/>
    <w:rPr>
      <w:rFonts w:ascii="Cambria" w:hAnsi="Cambria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9"/>
    <w:rsid w:val="00E509C1"/>
    <w:rPr>
      <w:rFonts w:ascii="Arial" w:hAnsi="Arial" w:cs="Arial"/>
      <w:b/>
      <w:bCs/>
      <w:color w:val="26282F"/>
      <w:sz w:val="24"/>
      <w:szCs w:val="24"/>
    </w:rPr>
  </w:style>
  <w:style w:type="paragraph" w:customStyle="1" w:styleId="11">
    <w:name w:val="Обычный (веб)1"/>
    <w:basedOn w:val="a"/>
    <w:rsid w:val="00CA2A8E"/>
    <w:pPr>
      <w:spacing w:before="28" w:after="28"/>
    </w:pPr>
    <w:rPr>
      <w:rFonts w:eastAsia="Times New Roman" w:cs="Times New Roman"/>
    </w:rPr>
  </w:style>
  <w:style w:type="paragraph" w:styleId="a3">
    <w:name w:val="Normal (Web)"/>
    <w:basedOn w:val="a"/>
    <w:uiPriority w:val="99"/>
    <w:rsid w:val="00CA2A8E"/>
    <w:pPr>
      <w:widowControl/>
      <w:spacing w:before="280" w:after="280" w:line="240" w:lineRule="auto"/>
      <w:textAlignment w:val="auto"/>
    </w:pPr>
    <w:rPr>
      <w:rFonts w:eastAsia="Times New Roman" w:cs="Times New Roman"/>
      <w:lang w:eastAsia="zh-CN" w:bidi="ar-SA"/>
    </w:rPr>
  </w:style>
  <w:style w:type="paragraph" w:customStyle="1" w:styleId="ConsPlusNormal">
    <w:name w:val="ConsPlusNormal"/>
    <w:rsid w:val="0024491C"/>
    <w:pPr>
      <w:widowControl w:val="0"/>
      <w:autoSpaceDE w:val="0"/>
      <w:autoSpaceDN w:val="0"/>
    </w:pPr>
    <w:rPr>
      <w:sz w:val="28"/>
    </w:rPr>
  </w:style>
  <w:style w:type="paragraph" w:customStyle="1" w:styleId="ConsPlusTitle">
    <w:name w:val="ConsPlusTitle"/>
    <w:rsid w:val="00E509C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4">
    <w:name w:val="header"/>
    <w:basedOn w:val="a"/>
    <w:link w:val="a5"/>
    <w:uiPriority w:val="99"/>
    <w:unhideWhenUsed/>
    <w:rsid w:val="00E509C1"/>
    <w:pPr>
      <w:widowControl/>
      <w:tabs>
        <w:tab w:val="center" w:pos="4677"/>
        <w:tab w:val="right" w:pos="9355"/>
      </w:tabs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character" w:customStyle="1" w:styleId="a5">
    <w:name w:val="Верхний колонтитул Знак"/>
    <w:link w:val="a4"/>
    <w:uiPriority w:val="99"/>
    <w:rsid w:val="00E509C1"/>
    <w:rPr>
      <w:rFonts w:ascii="Calibri" w:hAnsi="Calibri"/>
      <w:sz w:val="22"/>
      <w:szCs w:val="22"/>
    </w:rPr>
  </w:style>
  <w:style w:type="paragraph" w:styleId="a6">
    <w:name w:val="footer"/>
    <w:basedOn w:val="a"/>
    <w:link w:val="a7"/>
    <w:uiPriority w:val="99"/>
    <w:unhideWhenUsed/>
    <w:rsid w:val="00E509C1"/>
    <w:pPr>
      <w:widowControl/>
      <w:tabs>
        <w:tab w:val="center" w:pos="4677"/>
        <w:tab w:val="right" w:pos="9355"/>
      </w:tabs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2"/>
      <w:szCs w:val="22"/>
      <w:lang w:bidi="ar-SA"/>
    </w:rPr>
  </w:style>
  <w:style w:type="character" w:customStyle="1" w:styleId="a7">
    <w:name w:val="Нижний колонтитул Знак"/>
    <w:link w:val="a6"/>
    <w:uiPriority w:val="99"/>
    <w:rsid w:val="00E509C1"/>
    <w:rPr>
      <w:rFonts w:ascii="Calibri" w:hAnsi="Calibri"/>
      <w:sz w:val="22"/>
      <w:szCs w:val="22"/>
    </w:rPr>
  </w:style>
  <w:style w:type="paragraph" w:styleId="a8">
    <w:name w:val="No Spacing"/>
    <w:link w:val="a9"/>
    <w:uiPriority w:val="1"/>
    <w:qFormat/>
    <w:rsid w:val="00E509C1"/>
    <w:rPr>
      <w:rFonts w:ascii="Calibri" w:hAnsi="Calibri"/>
      <w:sz w:val="22"/>
      <w:szCs w:val="22"/>
      <w:lang w:eastAsia="en-US"/>
    </w:rPr>
  </w:style>
  <w:style w:type="character" w:customStyle="1" w:styleId="a9">
    <w:name w:val="Без интервала Знак"/>
    <w:link w:val="a8"/>
    <w:uiPriority w:val="1"/>
    <w:rsid w:val="00E509C1"/>
    <w:rPr>
      <w:rFonts w:ascii="Calibri" w:hAnsi="Calibri"/>
      <w:sz w:val="22"/>
      <w:szCs w:val="22"/>
      <w:lang w:eastAsia="en-US" w:bidi="ar-SA"/>
    </w:rPr>
  </w:style>
  <w:style w:type="paragraph" w:styleId="aa">
    <w:name w:val="Balloon Text"/>
    <w:basedOn w:val="a"/>
    <w:link w:val="ab"/>
    <w:uiPriority w:val="99"/>
    <w:unhideWhenUsed/>
    <w:rsid w:val="00E509C1"/>
    <w:pPr>
      <w:widowControl/>
      <w:suppressAutoHyphens w:val="0"/>
      <w:spacing w:line="240" w:lineRule="auto"/>
      <w:textAlignment w:val="auto"/>
    </w:pPr>
    <w:rPr>
      <w:rFonts w:ascii="Tahoma" w:eastAsia="Times New Roman" w:hAnsi="Tahoma" w:cs="Times New Roman"/>
      <w:kern w:val="0"/>
      <w:sz w:val="16"/>
      <w:szCs w:val="16"/>
      <w:lang w:bidi="ar-SA"/>
    </w:rPr>
  </w:style>
  <w:style w:type="character" w:customStyle="1" w:styleId="ab">
    <w:name w:val="Текст выноски Знак"/>
    <w:link w:val="aa"/>
    <w:uiPriority w:val="99"/>
    <w:rsid w:val="00E509C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E509C1"/>
    <w:pPr>
      <w:widowControl/>
      <w:suppressAutoHyphens w:val="0"/>
      <w:spacing w:after="200" w:line="276" w:lineRule="auto"/>
      <w:ind w:left="720"/>
      <w:contextualSpacing/>
      <w:textAlignment w:val="auto"/>
    </w:pPr>
    <w:rPr>
      <w:rFonts w:ascii="Calibri" w:eastAsia="Times New Roman" w:hAnsi="Calibri" w:cs="Times New Roman"/>
      <w:kern w:val="0"/>
      <w:sz w:val="22"/>
      <w:szCs w:val="22"/>
      <w:lang w:eastAsia="ru-RU" w:bidi="ar-SA"/>
    </w:rPr>
  </w:style>
  <w:style w:type="table" w:styleId="ad">
    <w:name w:val="Table Grid"/>
    <w:basedOn w:val="a1"/>
    <w:uiPriority w:val="59"/>
    <w:rsid w:val="00E509C1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e">
    <w:name w:val="footnote text"/>
    <w:basedOn w:val="a"/>
    <w:link w:val="af"/>
    <w:uiPriority w:val="99"/>
    <w:unhideWhenUsed/>
    <w:rsid w:val="00E509C1"/>
    <w:pPr>
      <w:widowControl/>
      <w:suppressAutoHyphens w:val="0"/>
      <w:spacing w:line="240" w:lineRule="auto"/>
      <w:textAlignment w:val="auto"/>
    </w:pPr>
    <w:rPr>
      <w:rFonts w:ascii="Calibri" w:eastAsia="Times New Roman" w:hAnsi="Calibri" w:cs="Times New Roman"/>
      <w:kern w:val="0"/>
      <w:sz w:val="20"/>
      <w:szCs w:val="20"/>
      <w:lang w:bidi="ar-SA"/>
    </w:rPr>
  </w:style>
  <w:style w:type="character" w:customStyle="1" w:styleId="af">
    <w:name w:val="Текст сноски Знак"/>
    <w:link w:val="ae"/>
    <w:uiPriority w:val="99"/>
    <w:rsid w:val="00E509C1"/>
    <w:rPr>
      <w:rFonts w:ascii="Calibri" w:hAnsi="Calibri"/>
    </w:rPr>
  </w:style>
  <w:style w:type="character" w:styleId="af0">
    <w:name w:val="footnote reference"/>
    <w:uiPriority w:val="99"/>
    <w:unhideWhenUsed/>
    <w:rsid w:val="00E509C1"/>
    <w:rPr>
      <w:vertAlign w:val="superscript"/>
    </w:rPr>
  </w:style>
  <w:style w:type="paragraph" w:customStyle="1" w:styleId="ConsPlusCell">
    <w:name w:val="ConsPlusCell"/>
    <w:uiPriority w:val="99"/>
    <w:rsid w:val="00E509C1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styleId="af1">
    <w:name w:val="Hyperlink"/>
    <w:uiPriority w:val="99"/>
    <w:unhideWhenUsed/>
    <w:rsid w:val="00E509C1"/>
    <w:rPr>
      <w:color w:val="0000FF"/>
      <w:u w:val="single"/>
    </w:rPr>
  </w:style>
  <w:style w:type="character" w:styleId="af2">
    <w:name w:val="Strong"/>
    <w:uiPriority w:val="22"/>
    <w:qFormat/>
    <w:rsid w:val="00E509C1"/>
    <w:rPr>
      <w:b/>
      <w:bCs/>
    </w:rPr>
  </w:style>
  <w:style w:type="table" w:customStyle="1" w:styleId="5">
    <w:name w:val="Сетка таблицы5"/>
    <w:basedOn w:val="a1"/>
    <w:next w:val="ad"/>
    <w:uiPriority w:val="59"/>
    <w:rsid w:val="00E509C1"/>
    <w:rPr>
      <w:rFonts w:ascii="Calibri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21">
    <w:name w:val="Body Text 2"/>
    <w:basedOn w:val="a"/>
    <w:link w:val="22"/>
    <w:uiPriority w:val="99"/>
    <w:rsid w:val="00E509C1"/>
    <w:pPr>
      <w:widowControl/>
      <w:suppressAutoHyphens w:val="0"/>
      <w:spacing w:line="240" w:lineRule="auto"/>
      <w:jc w:val="both"/>
      <w:textAlignment w:val="auto"/>
    </w:pPr>
    <w:rPr>
      <w:rFonts w:eastAsia="Times New Roman" w:cs="Times New Roman"/>
      <w:kern w:val="0"/>
      <w:sz w:val="28"/>
      <w:szCs w:val="20"/>
      <w:lang w:bidi="ar-SA"/>
    </w:rPr>
  </w:style>
  <w:style w:type="character" w:customStyle="1" w:styleId="22">
    <w:name w:val="Основной текст 2 Знак"/>
    <w:link w:val="21"/>
    <w:uiPriority w:val="99"/>
    <w:rsid w:val="00E509C1"/>
    <w:rPr>
      <w:sz w:val="28"/>
    </w:rPr>
  </w:style>
  <w:style w:type="paragraph" w:customStyle="1" w:styleId="Style4">
    <w:name w:val="Style4"/>
    <w:basedOn w:val="a"/>
    <w:rsid w:val="006660BD"/>
    <w:pPr>
      <w:suppressAutoHyphens w:val="0"/>
      <w:autoSpaceDE w:val="0"/>
      <w:autoSpaceDN w:val="0"/>
      <w:adjustRightInd w:val="0"/>
      <w:spacing w:line="240" w:lineRule="auto"/>
      <w:textAlignment w:val="auto"/>
    </w:pPr>
    <w:rPr>
      <w:rFonts w:eastAsia="Times New Roman" w:cs="Times New Roman"/>
      <w:kern w:val="0"/>
      <w:lang w:eastAsia="ru-RU" w:bidi="ar-SA"/>
    </w:rPr>
  </w:style>
  <w:style w:type="character" w:customStyle="1" w:styleId="FontStyle14">
    <w:name w:val="Font Style14"/>
    <w:rsid w:val="006660BD"/>
    <w:rPr>
      <w:rFonts w:ascii="Times New Roman" w:hAnsi="Times New Roman" w:cs="Times New Roman"/>
      <w:sz w:val="26"/>
      <w:szCs w:val="26"/>
    </w:rPr>
  </w:style>
  <w:style w:type="table" w:customStyle="1" w:styleId="-11">
    <w:name w:val="Светлая сетка - Акцент 11"/>
    <w:basedOn w:val="a1"/>
    <w:uiPriority w:val="62"/>
    <w:rsid w:val="00D30EF3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styleId="af3">
    <w:name w:val="Body Text Indent"/>
    <w:basedOn w:val="a"/>
    <w:link w:val="af4"/>
    <w:rsid w:val="005E23E3"/>
    <w:pPr>
      <w:spacing w:after="120"/>
      <w:ind w:left="283"/>
    </w:pPr>
  </w:style>
  <w:style w:type="character" w:customStyle="1" w:styleId="af4">
    <w:name w:val="Основной текст с отступом Знак"/>
    <w:link w:val="af3"/>
    <w:rsid w:val="005E23E3"/>
    <w:rPr>
      <w:rFonts w:eastAsia="Andale Sans UI" w:cs="Tahoma"/>
      <w:kern w:val="1"/>
      <w:sz w:val="24"/>
      <w:szCs w:val="24"/>
      <w:lang w:eastAsia="ja-JP" w:bidi="fa-IR"/>
    </w:rPr>
  </w:style>
  <w:style w:type="character" w:customStyle="1" w:styleId="apple-converted-space">
    <w:name w:val="apple-converted-space"/>
    <w:rsid w:val="00080743"/>
  </w:style>
  <w:style w:type="character" w:styleId="af5">
    <w:name w:val="Emphasis"/>
    <w:basedOn w:val="a0"/>
    <w:uiPriority w:val="20"/>
    <w:qFormat/>
    <w:rsid w:val="008424D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1868</Words>
  <Characters>10649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о проведении мониторинга коррупционных рисков в администрации муниципального образования «Лиманский район»</vt:lpstr>
    </vt:vector>
  </TitlesOfParts>
  <Company>Home</Company>
  <LinksUpToDate>false</LinksUpToDate>
  <CharactersWithSpaces>12493</CharactersWithSpaces>
  <SharedDoc>false</SharedDoc>
  <HLinks>
    <vt:vector size="48" baseType="variant">
      <vt:variant>
        <vt:i4>8060973</vt:i4>
      </vt:variant>
      <vt:variant>
        <vt:i4>21</vt:i4>
      </vt:variant>
      <vt:variant>
        <vt:i4>0</vt:i4>
      </vt:variant>
      <vt:variant>
        <vt:i4>5</vt:i4>
      </vt:variant>
      <vt:variant>
        <vt:lpwstr>http://jkh.admnvrsk.ru/</vt:lpwstr>
      </vt:variant>
      <vt:variant>
        <vt:lpwstr/>
      </vt:variant>
      <vt:variant>
        <vt:i4>4456541</vt:i4>
      </vt:variant>
      <vt:variant>
        <vt:i4>18</vt:i4>
      </vt:variant>
      <vt:variant>
        <vt:i4>0</vt:i4>
      </vt:variant>
      <vt:variant>
        <vt:i4>5</vt:i4>
      </vt:variant>
      <vt:variant>
        <vt:lpwstr>http://uizo.admnvrsk.ru/</vt:lpwstr>
      </vt:variant>
      <vt:variant>
        <vt:lpwstr/>
      </vt:variant>
      <vt:variant>
        <vt:i4>8060973</vt:i4>
      </vt:variant>
      <vt:variant>
        <vt:i4>15</vt:i4>
      </vt:variant>
      <vt:variant>
        <vt:i4>0</vt:i4>
      </vt:variant>
      <vt:variant>
        <vt:i4>5</vt:i4>
      </vt:variant>
      <vt:variant>
        <vt:lpwstr>http://jkh.admnvrsk.ru/</vt:lpwstr>
      </vt:variant>
      <vt:variant>
        <vt:lpwstr/>
      </vt:variant>
      <vt:variant>
        <vt:i4>4456541</vt:i4>
      </vt:variant>
      <vt:variant>
        <vt:i4>12</vt:i4>
      </vt:variant>
      <vt:variant>
        <vt:i4>0</vt:i4>
      </vt:variant>
      <vt:variant>
        <vt:i4>5</vt:i4>
      </vt:variant>
      <vt:variant>
        <vt:lpwstr>http://uizo.admnvrsk.ru/</vt:lpwstr>
      </vt:variant>
      <vt:variant>
        <vt:lpwstr/>
      </vt:variant>
      <vt:variant>
        <vt:i4>3407972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consultantplus://offline/ref=3CFBB14B44BBFE59E38ED089CEA07989E832DDA3A652F6D0B3DF58369C0B6724s2LCM</vt:lpwstr>
      </vt:variant>
      <vt:variant>
        <vt:lpwstr/>
      </vt:variant>
      <vt:variant>
        <vt:i4>393307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consultantplus://offline/ref=3CFBB14B44BBFE59E38ECE84D8CC2683EE388BABA15BFA81ED80036BCBs0L2M</vt:lpwstr>
      </vt:variant>
      <vt:variant>
        <vt:lpwstr/>
      </vt:variant>
      <vt:variant>
        <vt:i4>393219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consultantplus://offline/ref=3CFBB14B44BBFE59E38ECE84D8CC2683EE3F85ACAB5AFA81ED80036BCBs0L2M</vt:lpwstr>
      </vt:variant>
      <vt:variant>
        <vt:lpwstr/>
      </vt:variant>
      <vt:variant>
        <vt:i4>6619190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consultantplus://offline/ref=5A2EF8EACD079119ED289AD6665433061C33E80EC3871BB50868D3318CE48634V12EH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о проведении мониторинга коррупционных рисков в администрации муниципального образования «Лиманский район»</dc:title>
  <dc:creator>User</dc:creator>
  <cp:lastModifiedBy>Администратор резерв</cp:lastModifiedBy>
  <cp:revision>12</cp:revision>
  <cp:lastPrinted>2020-04-14T03:18:00Z</cp:lastPrinted>
  <dcterms:created xsi:type="dcterms:W3CDTF">2018-09-02T18:11:00Z</dcterms:created>
  <dcterms:modified xsi:type="dcterms:W3CDTF">2022-12-18T16:18:00Z</dcterms:modified>
</cp:coreProperties>
</file>